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2"/>
        <w:keepNext/>
        <w:keepLines/>
        <w:shd w:val="clear" w:color="auto" w:fill="auto"/>
        <w:spacing w:lineRule="auto" w:line="240" w:before="0" w:after="240"/>
        <w:rPr/>
      </w:pPr>
      <w:r>
        <w:rPr/>
        <w:t xml:space="preserve">Муниципальное казённое общеобразовательное учреждение </w:t>
      </w:r>
    </w:p>
    <w:p>
      <w:pPr>
        <w:pStyle w:val="22"/>
        <w:keepNext/>
        <w:keepLines/>
        <w:shd w:val="clear" w:color="auto" w:fill="auto"/>
        <w:spacing w:lineRule="auto" w:line="240" w:before="0" w:after="240"/>
        <w:rPr/>
      </w:pPr>
      <w:r>
        <w:rPr/>
        <w:t xml:space="preserve">«Тухчарская основная общеобразовательная школа»  </w:t>
      </w:r>
    </w:p>
    <w:p>
      <w:pPr>
        <w:pStyle w:val="23"/>
        <w:shd w:val="clear" w:color="auto" w:fill="auto"/>
        <w:spacing w:lineRule="auto" w:line="240" w:before="0" w:after="240"/>
        <w:rPr>
          <w:sz w:val="24"/>
        </w:rPr>
      </w:pPr>
      <w:r>
        <w:rPr>
          <w:sz w:val="24"/>
        </w:rPr>
      </w:r>
    </w:p>
    <w:p>
      <w:pPr>
        <w:pStyle w:val="23"/>
        <w:shd w:val="clear" w:color="auto" w:fill="auto"/>
        <w:spacing w:lineRule="auto" w:line="240" w:before="0" w:after="240"/>
        <w:rPr>
          <w:sz w:val="24"/>
        </w:rPr>
      </w:pPr>
      <w:r>
        <w:rPr>
          <w:sz w:val="24"/>
        </w:rPr>
        <w:t>368164 с.Тухчар Новолакский район республика Дагестан</w:t>
      </w:r>
    </w:p>
    <w:p>
      <w:pPr>
        <w:pStyle w:val="23"/>
        <w:shd w:val="clear" w:color="auto" w:fill="auto"/>
        <w:spacing w:lineRule="auto" w:line="240" w:before="0" w:after="240"/>
        <w:rPr/>
      </w:pPr>
      <w:r>
        <w:rPr/>
        <w:t>ОКПО 30530847, ОГРН 1110534000664, ИНН/КПП 0524004860/052401001</w:t>
      </w:r>
    </w:p>
    <w:p>
      <w:pPr>
        <w:pStyle w:val="23"/>
        <w:shd w:val="clear" w:color="auto" w:fill="auto"/>
        <w:spacing w:lineRule="auto" w:line="240" w:before="0" w:after="240"/>
        <w:rPr/>
      </w:pPr>
      <w:r>
        <w:rPr/>
      </w:r>
    </w:p>
    <w:p>
      <w:pPr>
        <w:pStyle w:val="23"/>
        <w:shd w:val="clear" w:color="auto" w:fill="auto"/>
        <w:spacing w:lineRule="auto" w:line="240" w:before="0" w:after="240"/>
        <w:rPr/>
      </w:pPr>
      <w:r>
        <w:rPr/>
      </w:r>
    </w:p>
    <w:p>
      <w:pPr>
        <w:pStyle w:val="23"/>
        <w:shd w:val="clear" w:color="auto" w:fill="auto"/>
        <w:spacing w:lineRule="auto" w:line="240" w:before="0" w:after="240"/>
        <w:rPr/>
      </w:pPr>
      <w:r>
        <w:rPr/>
      </w:r>
    </w:p>
    <w:p>
      <w:pPr>
        <w:pStyle w:val="33"/>
        <w:shd w:val="clear" w:color="auto" w:fill="auto"/>
        <w:spacing w:lineRule="exact" w:line="550" w:before="0" w:after="674"/>
        <w:ind w:left="200" w:hanging="0"/>
        <w:rPr/>
      </w:pPr>
      <w:r>
        <w:rPr/>
        <w:t>ПРАВИЛА ВНУТРЕННЕГО</w:t>
      </w:r>
    </w:p>
    <w:p>
      <w:pPr>
        <w:pStyle w:val="33"/>
        <w:shd w:val="clear" w:color="auto" w:fill="auto"/>
        <w:spacing w:lineRule="exact" w:line="550" w:before="0" w:after="664"/>
        <w:ind w:left="200" w:hanging="0"/>
        <w:rPr/>
      </w:pPr>
      <w:r>
        <w:rPr/>
        <w:t>ТРУДОВОГО РАСПОРЯДКА</w:t>
      </w:r>
    </w:p>
    <w:p>
      <w:pPr>
        <w:pStyle w:val="33"/>
        <w:shd w:val="clear" w:color="auto" w:fill="auto"/>
        <w:spacing w:lineRule="exact" w:line="550" w:before="0" w:after="674"/>
        <w:ind w:left="200" w:hanging="0"/>
        <w:rPr/>
      </w:pPr>
      <w:r>
        <w:rPr/>
        <w:t>для сотрудников</w:t>
      </w:r>
    </w:p>
    <w:p>
      <w:pPr>
        <w:pStyle w:val="33"/>
        <w:shd w:val="clear" w:color="auto" w:fill="auto"/>
        <w:spacing w:lineRule="exact" w:line="550" w:before="0" w:after="4191"/>
        <w:ind w:left="200" w:hanging="0"/>
        <w:rPr/>
      </w:pPr>
      <w:r>
        <w:rPr/>
        <w:t>МКОУ «Тухчарская ООШ»</w:t>
      </w:r>
    </w:p>
    <w:p>
      <w:pPr>
        <w:pStyle w:val="42"/>
        <w:shd w:val="clear" w:color="auto" w:fill="auto"/>
        <w:spacing w:before="0" w:after="0"/>
        <w:rPr/>
      </w:pPr>
      <w:r>
        <w:rPr/>
      </w:r>
    </w:p>
    <w:p>
      <w:pPr>
        <w:pStyle w:val="42"/>
        <w:shd w:val="clear" w:color="auto" w:fill="auto"/>
        <w:spacing w:before="0" w:after="0"/>
        <w:rPr/>
      </w:pPr>
      <w:r>
        <w:rPr/>
      </w:r>
    </w:p>
    <w:p>
      <w:pPr>
        <w:pStyle w:val="42"/>
        <w:shd w:val="clear" w:color="auto" w:fill="auto"/>
        <w:spacing w:before="0" w:after="0"/>
        <w:rPr/>
      </w:pPr>
      <w:r>
        <w:rPr/>
      </w:r>
    </w:p>
    <w:p>
      <w:pPr>
        <w:pStyle w:val="42"/>
        <w:shd w:val="clear" w:color="auto" w:fill="auto"/>
        <w:spacing w:before="0" w:after="0"/>
        <w:rPr/>
      </w:pPr>
      <w:r>
        <w:rPr/>
      </w:r>
    </w:p>
    <w:p>
      <w:pPr>
        <w:pStyle w:val="42"/>
        <w:shd w:val="clear" w:color="auto" w:fill="auto"/>
        <w:spacing w:before="0" w:after="0"/>
        <w:rPr/>
      </w:pPr>
      <w:r>
        <w:rPr/>
      </w:r>
    </w:p>
    <w:p>
      <w:pPr>
        <w:pStyle w:val="42"/>
        <w:numPr>
          <w:ilvl w:val="0"/>
          <w:numId w:val="1"/>
        </w:numPr>
        <w:shd w:val="clear" w:color="auto" w:fill="auto"/>
        <w:tabs>
          <w:tab w:val="left" w:pos="4246" w:leader="none"/>
        </w:tabs>
        <w:spacing w:lineRule="exact" w:line="270" w:before="0" w:after="332"/>
        <w:ind w:left="3900" w:hanging="360"/>
        <w:jc w:val="left"/>
        <w:rPr/>
      </w:pPr>
      <w:r>
        <w:rPr/>
        <w:t>ОБЩИЕ ПОЛОЖЕНИЯ</w:t>
      </w:r>
    </w:p>
    <w:p>
      <w:pPr>
        <w:pStyle w:val="24"/>
        <w:shd w:val="clear" w:color="auto" w:fill="auto"/>
        <w:spacing w:before="0" w:after="0"/>
        <w:ind w:left="20" w:right="40" w:firstLine="440"/>
        <w:rPr/>
      </w:pPr>
      <w:r>
        <w:rPr/>
        <w:t>Настоящие правила внутреннего трудового распорядка разработаны и приняты в соответствии с требованиями трудового кодекса Российской Федерации, Устава школы, Федерального закона «Об образовании в Российской Федерации»№ 27Э-ФЗ от 29 декабря 2012 года. Настоящие правила - это нормативный акт, регламентирующий в соответствии с трудовым кодексом РФ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МКОУ «Тухчарская ООШ», укреплению трудовой дисциплины.</w:t>
      </w:r>
    </w:p>
    <w:p>
      <w:pPr>
        <w:pStyle w:val="24"/>
        <w:numPr>
          <w:ilvl w:val="1"/>
          <w:numId w:val="1"/>
        </w:numPr>
        <w:shd w:val="clear" w:color="auto" w:fill="auto"/>
        <w:tabs>
          <w:tab w:val="left" w:pos="918" w:leader="none"/>
        </w:tabs>
        <w:spacing w:before="0" w:after="0"/>
        <w:ind w:left="20" w:right="40" w:firstLine="440"/>
        <w:rPr/>
      </w:pPr>
      <w:r>
        <w:rPr/>
        <w:t>В соответствии с Конституцией РФ все граждане имеют право на труд, то есть право на получение гарантированной работы с оплатой труда в соответствии с его количеством и качеством не ниже установленного государством минимального размера, включая право на выбор профессии, род занятий и работы в соответствии с призванием, способностями, профессиональной подготовкой, образованием.</w:t>
      </w:r>
    </w:p>
    <w:p>
      <w:pPr>
        <w:pStyle w:val="24"/>
        <w:numPr>
          <w:ilvl w:val="1"/>
          <w:numId w:val="1"/>
        </w:numPr>
        <w:shd w:val="clear" w:color="auto" w:fill="auto"/>
        <w:tabs>
          <w:tab w:val="left" w:pos="1009" w:leader="none"/>
        </w:tabs>
        <w:spacing w:before="0" w:after="0"/>
        <w:ind w:left="20" w:right="40" w:firstLine="440"/>
        <w:rPr/>
      </w:pPr>
      <w:r>
        <w:rPr/>
        <w:t>Никто не может быть ограничен в трудовых правах и свободах или получить какие-либо преимущества в их реализации в зависимости от пола, национальности, языка, происхождения, имущественного, социального или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pPr>
        <w:pStyle w:val="24"/>
        <w:numPr>
          <w:ilvl w:val="1"/>
          <w:numId w:val="1"/>
        </w:numPr>
        <w:shd w:val="clear" w:color="auto" w:fill="auto"/>
        <w:tabs>
          <w:tab w:val="left" w:pos="1086" w:leader="none"/>
        </w:tabs>
        <w:spacing w:before="0" w:after="0"/>
        <w:ind w:left="20" w:right="40" w:firstLine="440"/>
        <w:rPr/>
      </w:pPr>
      <w:r>
        <w:rPr/>
        <w:t>Дисциплина труда - это обязательное для всех работников подчинение правилам поведения, определенным в соответствии с Трудовым кодексом (далее ТК) РФ, иными законами, коллективным договором, соглашениями, трудовым договором, другими локальными нормативными актами организации (ст.189 ТК РФ).</w:t>
      </w:r>
    </w:p>
    <w:p>
      <w:pPr>
        <w:pStyle w:val="24"/>
        <w:numPr>
          <w:ilvl w:val="1"/>
          <w:numId w:val="1"/>
        </w:numPr>
        <w:shd w:val="clear" w:color="auto" w:fill="auto"/>
        <w:tabs>
          <w:tab w:val="left" w:pos="956" w:leader="none"/>
        </w:tabs>
        <w:spacing w:before="0" w:after="0"/>
        <w:ind w:left="20" w:right="40" w:firstLine="440"/>
        <w:rPr/>
      </w:pPr>
      <w:r>
        <w:rPr/>
        <w:t>Трудовой распорядок организации определяется Правилами внутреннего трудового распорядка, которые имеют целью регламентировать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и время отдыха, применяемые к работникам меры поощрения и взыскания, а также иные вопросы регулирования трудовых отношений у данного работодателя. Правила должны способствовать укреплению трудовой дисциплины, рациональному использованию рабочего времени, повышению производительности труда. Вопросы, связанные с применением правил внутреннего трудового распорядка, решаются работодателем в пределах предоставленных ему прав.</w:t>
      </w:r>
    </w:p>
    <w:p>
      <w:pPr>
        <w:pStyle w:val="24"/>
        <w:numPr>
          <w:ilvl w:val="1"/>
          <w:numId w:val="1"/>
        </w:numPr>
        <w:shd w:val="clear" w:color="auto" w:fill="auto"/>
        <w:tabs>
          <w:tab w:val="left" w:pos="1042" w:leader="none"/>
        </w:tabs>
        <w:spacing w:before="0" w:after="0"/>
        <w:ind w:left="20" w:right="40" w:firstLine="440"/>
        <w:rPr/>
      </w:pPr>
      <w:r>
        <w:rPr/>
        <w:t>Настоящие Правила распространяются на всех работников МКОУ «Тухчарская ООШ». При приёме на работу работники знакомятся с данными правилами под роспись.</w:t>
      </w:r>
    </w:p>
    <w:p>
      <w:pPr>
        <w:pStyle w:val="34"/>
        <w:keepNext/>
        <w:keepLines/>
        <w:numPr>
          <w:ilvl w:val="0"/>
          <w:numId w:val="1"/>
        </w:numPr>
        <w:shd w:val="clear" w:color="auto" w:fill="auto"/>
        <w:tabs>
          <w:tab w:val="left" w:pos="245" w:leader="none"/>
        </w:tabs>
        <w:spacing w:lineRule="exact" w:line="270" w:before="0" w:after="327"/>
        <w:ind w:left="720" w:right="160" w:hanging="360"/>
        <w:rPr/>
      </w:pPr>
      <w:bookmarkStart w:id="0" w:name="bookmark2"/>
      <w:bookmarkEnd w:id="0"/>
      <w:r>
        <w:rPr/>
        <w:t>ПОРЯДОК ПРИЕМА, ПЕРЕВОДА И УВОЛЬНЕНИЯ РАБОТНИКОВ</w:t>
      </w:r>
    </w:p>
    <w:p>
      <w:pPr>
        <w:pStyle w:val="24"/>
        <w:numPr>
          <w:ilvl w:val="1"/>
          <w:numId w:val="1"/>
        </w:numPr>
        <w:shd w:val="clear" w:color="auto" w:fill="auto"/>
        <w:tabs>
          <w:tab w:val="left" w:pos="937" w:leader="none"/>
        </w:tabs>
        <w:spacing w:before="0" w:after="0"/>
        <w:ind w:left="20" w:right="20" w:firstLine="320"/>
        <w:rPr/>
      </w:pPr>
      <w:r>
        <w:rPr/>
        <w:t>Подбор и расстановка кадров относится к компетенции администрации школы, поэтому отказ работодателя в заключение трудового договора не может быть оспорен в судебном порядке, за исключением случаев, предусмотренных законом.</w:t>
      </w:r>
    </w:p>
    <w:p>
      <w:pPr>
        <w:pStyle w:val="24"/>
        <w:numPr>
          <w:ilvl w:val="1"/>
          <w:numId w:val="1"/>
        </w:numPr>
        <w:shd w:val="clear" w:color="auto" w:fill="auto"/>
        <w:tabs>
          <w:tab w:val="left" w:pos="1561" w:leader="none"/>
        </w:tabs>
        <w:spacing w:before="0" w:after="0"/>
        <w:ind w:left="20" w:right="20" w:firstLine="320"/>
        <w:rPr/>
      </w:pPr>
      <w:r>
        <w:rPr/>
        <w:t>При</w:t>
        <w:tab/>
        <w:t>приеме на работу работодатель обязан потребовать от поступающего предоставления следующих документов:</w:t>
      </w:r>
    </w:p>
    <w:p>
      <w:pPr>
        <w:pStyle w:val="24"/>
        <w:numPr>
          <w:ilvl w:val="0"/>
          <w:numId w:val="2"/>
        </w:numPr>
        <w:shd w:val="clear" w:color="auto" w:fill="auto"/>
        <w:tabs>
          <w:tab w:val="left" w:pos="294" w:leader="none"/>
        </w:tabs>
        <w:spacing w:before="0" w:after="0"/>
        <w:ind w:left="20" w:hanging="0"/>
        <w:rPr/>
      </w:pPr>
      <w:r>
        <w:rPr/>
        <w:t>паспорт или другой документ, удостоверяющий личность;</w:t>
      </w:r>
    </w:p>
    <w:p>
      <w:pPr>
        <w:pStyle w:val="24"/>
        <w:shd w:val="clear" w:color="auto" w:fill="auto"/>
        <w:spacing w:before="0" w:after="0"/>
        <w:ind w:left="340" w:right="20" w:hanging="0"/>
        <w:rPr/>
      </w:pPr>
      <w:r>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pPr>
        <w:pStyle w:val="24"/>
        <w:numPr>
          <w:ilvl w:val="0"/>
          <w:numId w:val="2"/>
        </w:numPr>
        <w:shd w:val="clear" w:color="auto" w:fill="auto"/>
        <w:tabs>
          <w:tab w:val="left" w:pos="298" w:leader="none"/>
        </w:tabs>
        <w:spacing w:lineRule="exact" w:line="270" w:before="0" w:after="42"/>
        <w:ind w:left="20" w:hanging="0"/>
        <w:rPr/>
      </w:pPr>
      <w:r>
        <w:rPr/>
        <w:t>страховое свидетельство государственного пенсионного страхования;</w:t>
      </w:r>
    </w:p>
    <w:p>
      <w:pPr>
        <w:pStyle w:val="24"/>
        <w:numPr>
          <w:ilvl w:val="0"/>
          <w:numId w:val="2"/>
        </w:numPr>
        <w:shd w:val="clear" w:color="auto" w:fill="auto"/>
        <w:tabs>
          <w:tab w:val="left" w:pos="298" w:leader="none"/>
        </w:tabs>
        <w:spacing w:lineRule="exact" w:line="270" w:before="0" w:after="0"/>
        <w:ind w:left="20" w:hanging="0"/>
        <w:rPr/>
      </w:pPr>
      <w:r>
        <w:rPr/>
        <w:t>свидетельство о присвоении ИНН;</w:t>
      </w:r>
    </w:p>
    <w:p>
      <w:pPr>
        <w:pStyle w:val="24"/>
        <w:numPr>
          <w:ilvl w:val="0"/>
          <w:numId w:val="2"/>
        </w:numPr>
        <w:shd w:val="clear" w:color="auto" w:fill="auto"/>
        <w:tabs>
          <w:tab w:val="left" w:pos="294" w:leader="none"/>
        </w:tabs>
        <w:spacing w:before="0" w:after="0"/>
        <w:ind w:left="340" w:right="20" w:hanging="320"/>
        <w:rPr/>
      </w:pPr>
      <w:r>
        <w:rPr/>
        <w:t>документы воинского учета - для военнообязанных и лиц, подлежащих призыву на военную службу;</w:t>
      </w:r>
    </w:p>
    <w:p>
      <w:pPr>
        <w:pStyle w:val="24"/>
        <w:numPr>
          <w:ilvl w:val="0"/>
          <w:numId w:val="2"/>
        </w:numPr>
        <w:shd w:val="clear" w:color="auto" w:fill="auto"/>
        <w:tabs>
          <w:tab w:val="left" w:pos="294" w:leader="none"/>
        </w:tabs>
        <w:spacing w:before="0" w:after="0"/>
        <w:ind w:left="340" w:right="20" w:hanging="320"/>
        <w:rPr/>
      </w:pPr>
      <w:r>
        <w:rPr/>
        <w:t>документы об образовании, о квалификации или наличии специальных знаний - при поступлении на работу, требующую специальных знаний, квалификации или подготовки;</w:t>
      </w:r>
    </w:p>
    <w:p>
      <w:pPr>
        <w:pStyle w:val="24"/>
        <w:numPr>
          <w:ilvl w:val="0"/>
          <w:numId w:val="2"/>
        </w:numPr>
        <w:shd w:val="clear" w:color="auto" w:fill="auto"/>
        <w:tabs>
          <w:tab w:val="left" w:pos="294" w:leader="none"/>
        </w:tabs>
        <w:spacing w:before="0" w:after="0"/>
        <w:ind w:left="340" w:right="20" w:hanging="320"/>
        <w:jc w:val="left"/>
        <w:rPr/>
      </w:pPr>
      <w:r>
        <w:rPr/>
        <w:t>медицинское заключение об отсутствии противопоказаний для работы с детьми (справка из психоневрологического и наркологического диспансера); поступающие по совместительству предъявляют копию трудовой книжки, справку с места основной работы с указанием должности и графика работы.</w:t>
      </w:r>
    </w:p>
    <w:p>
      <w:pPr>
        <w:pStyle w:val="24"/>
        <w:numPr>
          <w:ilvl w:val="0"/>
          <w:numId w:val="2"/>
        </w:numPr>
        <w:shd w:val="clear" w:color="auto" w:fill="auto"/>
        <w:tabs>
          <w:tab w:val="left" w:pos="298" w:leader="none"/>
        </w:tabs>
        <w:spacing w:before="0" w:after="0"/>
        <w:ind w:left="340" w:right="20" w:hanging="320"/>
        <w:rPr/>
      </w:pPr>
      <w:r>
        <w:rPr/>
        <w:t>справку об отсутствии судимости, уголовного преследования (за исключением лиц уголовное преследование в отношении которых прекращено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24"/>
        <w:shd w:val="clear" w:color="auto" w:fill="auto"/>
        <w:spacing w:before="0" w:after="0"/>
        <w:ind w:left="20" w:hanging="0"/>
        <w:rPr/>
      </w:pPr>
      <w:r>
        <w:rPr/>
        <w:t>Прием на работу без предъявления указанных документов не допускается.</w:t>
      </w:r>
    </w:p>
    <w:p>
      <w:pPr>
        <w:pStyle w:val="24"/>
        <w:shd w:val="clear" w:color="auto" w:fill="auto"/>
        <w:spacing w:before="0" w:after="0"/>
        <w:ind w:left="20" w:right="20" w:hanging="0"/>
        <w:rPr/>
      </w:pPr>
      <w:r>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pPr>
        <w:pStyle w:val="24"/>
        <w:shd w:val="clear" w:color="auto" w:fill="auto"/>
        <w:spacing w:before="0" w:after="0"/>
        <w:ind w:left="20" w:right="20" w:firstLine="320"/>
        <w:rPr/>
      </w:pPr>
      <w:r>
        <w:rP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рабочий день после вступления договора в силу. (Трудовой договор вступает в силу со дня его подписания работником и работодателем). (ТК, ст. 61)</w:t>
      </w:r>
    </w:p>
    <w:p>
      <w:pPr>
        <w:pStyle w:val="24"/>
        <w:shd w:val="clear" w:color="auto" w:fill="auto"/>
        <w:spacing w:before="0" w:after="0"/>
        <w:ind w:left="20" w:right="20" w:firstLine="320"/>
        <w:rPr/>
      </w:pPr>
      <w:r>
        <w:rPr/>
        <w:t>При оформлении на работу работник заполняет листок по учету кадров, автобиографию для приобщения к личному делу.</w:t>
      </w:r>
    </w:p>
    <w:p>
      <w:pPr>
        <w:pStyle w:val="24"/>
        <w:numPr>
          <w:ilvl w:val="0"/>
          <w:numId w:val="3"/>
        </w:numPr>
        <w:shd w:val="clear" w:color="auto" w:fill="auto"/>
        <w:tabs>
          <w:tab w:val="left" w:pos="1018" w:leader="none"/>
        </w:tabs>
        <w:spacing w:before="0" w:after="0"/>
        <w:ind w:left="20" w:right="20" w:firstLine="320"/>
        <w:rPr/>
      </w:pPr>
      <w:r>
        <w:rPr/>
        <w:t>Работники реализуют право на труд путем заключения трудового договора. Трудовой договор заключается в письменной форме, в двух экземплярах, каждый из которых подписывается сторонами. Прием на работу оформляется приказом работодателя на основании заключенного трудового договора. Приказ объявляется работнику под роспись в трехдневный срок со дня подписания трудового договора (ТК, ст. 68). Содержание</w:t>
      </w:r>
    </w:p>
    <w:p>
      <w:pPr>
        <w:pStyle w:val="24"/>
        <w:shd w:val="clear" w:color="auto" w:fill="auto"/>
        <w:spacing w:before="0" w:after="0"/>
        <w:ind w:hanging="0"/>
        <w:jc w:val="left"/>
        <w:rPr/>
      </w:pPr>
      <w:r>
        <w:rPr/>
        <w:t>приказа должно соответствовать условиям заключенного трудового договора.</w:t>
      </w:r>
    </w:p>
    <w:p>
      <w:pPr>
        <w:pStyle w:val="24"/>
        <w:numPr>
          <w:ilvl w:val="0"/>
          <w:numId w:val="3"/>
        </w:numPr>
        <w:shd w:val="clear" w:color="auto" w:fill="auto"/>
        <w:tabs>
          <w:tab w:val="left" w:pos="902" w:leader="none"/>
        </w:tabs>
        <w:spacing w:before="0" w:after="0"/>
        <w:ind w:left="720" w:right="40" w:firstLine="420"/>
        <w:rPr/>
      </w:pPr>
      <w:r>
        <w:rPr/>
        <w:t>При заключении трудового договора соглашением сторон может быть обусловлено испытание работника в целях проверки соответствия поручаемой работе. Сроки испытания установлены ст.70 ТК РФ.</w:t>
      </w:r>
    </w:p>
    <w:p>
      <w:pPr>
        <w:pStyle w:val="24"/>
        <w:shd w:val="clear" w:color="auto" w:fill="auto"/>
        <w:spacing w:before="0" w:after="0"/>
        <w:ind w:right="40" w:firstLine="420"/>
        <w:rPr/>
      </w:pPr>
      <w:r>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24"/>
        <w:shd w:val="clear" w:color="auto" w:fill="auto"/>
        <w:spacing w:before="0" w:after="0"/>
        <w:ind w:right="40" w:firstLine="420"/>
        <w:rPr/>
      </w:pPr>
      <w:r>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pStyle w:val="24"/>
        <w:shd w:val="clear" w:color="auto" w:fill="auto"/>
        <w:spacing w:before="0" w:after="0"/>
        <w:ind w:right="40" w:firstLine="420"/>
        <w:rPr/>
      </w:pPr>
      <w:r>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24"/>
        <w:numPr>
          <w:ilvl w:val="0"/>
          <w:numId w:val="3"/>
        </w:numPr>
        <w:shd w:val="clear" w:color="auto" w:fill="auto"/>
        <w:tabs>
          <w:tab w:val="left" w:pos="907" w:leader="none"/>
        </w:tabs>
        <w:spacing w:before="0" w:after="0"/>
        <w:ind w:left="720" w:right="40" w:firstLine="420"/>
        <w:rPr/>
      </w:pPr>
      <w:r>
        <w:rPr/>
        <w:t>При приеме работника на работу или при переводе его в установленном порядке на другую работу работодатель обязан:</w:t>
      </w:r>
    </w:p>
    <w:p>
      <w:pPr>
        <w:pStyle w:val="24"/>
        <w:numPr>
          <w:ilvl w:val="0"/>
          <w:numId w:val="4"/>
        </w:numPr>
        <w:shd w:val="clear" w:color="auto" w:fill="auto"/>
        <w:tabs>
          <w:tab w:val="left" w:pos="1099" w:leader="none"/>
        </w:tabs>
        <w:spacing w:before="0" w:after="0"/>
        <w:ind w:left="720" w:right="40" w:firstLine="420"/>
        <w:rPr/>
      </w:pPr>
      <w:r>
        <w:rPr/>
        <w:t>Ознакомить работника с порученной работой, условиями оплаты труда, разъяснить его права и обязанности;</w:t>
      </w:r>
    </w:p>
    <w:p>
      <w:pPr>
        <w:pStyle w:val="24"/>
        <w:numPr>
          <w:ilvl w:val="0"/>
          <w:numId w:val="4"/>
        </w:numPr>
        <w:shd w:val="clear" w:color="auto" w:fill="auto"/>
        <w:tabs>
          <w:tab w:val="left" w:pos="1296" w:leader="none"/>
        </w:tabs>
        <w:spacing w:before="0" w:after="0"/>
        <w:ind w:left="720" w:right="40" w:firstLine="420"/>
        <w:rPr/>
      </w:pPr>
      <w:r>
        <w:rPr/>
        <w:t>Ознакомить работника с правилами внутреннего трудового распорядка, коллективным договором, должностными инструкциями, Уставом школы, иными локальными нормативными актами, действующими в образовательном учреждении;</w:t>
      </w:r>
    </w:p>
    <w:p>
      <w:pPr>
        <w:pStyle w:val="24"/>
        <w:numPr>
          <w:ilvl w:val="0"/>
          <w:numId w:val="4"/>
        </w:numPr>
        <w:shd w:val="clear" w:color="auto" w:fill="auto"/>
        <w:tabs>
          <w:tab w:val="left" w:pos="1138" w:leader="none"/>
        </w:tabs>
        <w:spacing w:before="0" w:after="0"/>
        <w:ind w:left="720" w:right="40" w:firstLine="420"/>
        <w:rPr/>
      </w:pPr>
      <w:r>
        <w:rPr/>
        <w:t>Проинструктировать по технике безопасности, гигиене труда, противопожарной безопасности и другим правилам охраны труда.</w:t>
      </w:r>
    </w:p>
    <w:p>
      <w:pPr>
        <w:pStyle w:val="24"/>
        <w:numPr>
          <w:ilvl w:val="0"/>
          <w:numId w:val="3"/>
        </w:numPr>
        <w:shd w:val="clear" w:color="auto" w:fill="auto"/>
        <w:tabs>
          <w:tab w:val="left" w:pos="950" w:leader="none"/>
        </w:tabs>
        <w:spacing w:before="0" w:after="0"/>
        <w:ind w:left="720" w:right="40" w:firstLine="420"/>
        <w:rPr/>
      </w:pPr>
      <w:r>
        <w:rPr/>
        <w:t>На всех работников, проработавших свыше 5 дней, ведутся трудовые книжки в порядке, установленном действующим законодательством, (если работа в этой организации является для работника основной).</w:t>
      </w:r>
    </w:p>
    <w:p>
      <w:pPr>
        <w:pStyle w:val="24"/>
        <w:numPr>
          <w:ilvl w:val="0"/>
          <w:numId w:val="3"/>
        </w:numPr>
        <w:shd w:val="clear" w:color="auto" w:fill="auto"/>
        <w:tabs>
          <w:tab w:val="left" w:pos="926" w:leader="none"/>
        </w:tabs>
        <w:spacing w:before="0" w:after="0"/>
        <w:ind w:left="720" w:right="40" w:firstLine="420"/>
        <w:rPr/>
      </w:pPr>
      <w:r>
        <w:rPr/>
        <w:t>На каждого работника ведется личное дело, которое состоит из личного листка по учёту кадров, автобиографии, копий документов об образовании, квалификации, профессиональной подготовке, выписок из приказов о назначении, переводе, поощрениях и увольнениях, отпусках. Личное дело хранится в школе.</w:t>
      </w:r>
    </w:p>
    <w:p>
      <w:pPr>
        <w:pStyle w:val="24"/>
        <w:numPr>
          <w:ilvl w:val="0"/>
          <w:numId w:val="3"/>
        </w:numPr>
        <w:shd w:val="clear" w:color="auto" w:fill="auto"/>
        <w:tabs>
          <w:tab w:val="left" w:pos="931" w:leader="none"/>
        </w:tabs>
        <w:spacing w:before="0" w:after="0"/>
        <w:ind w:left="720" w:right="40" w:firstLine="420"/>
        <w:rPr/>
      </w:pPr>
      <w:r>
        <w:rPr/>
        <w:t>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(ст.72.2, 72.1 ТК РФ).</w:t>
      </w:r>
    </w:p>
    <w:p>
      <w:pPr>
        <w:pStyle w:val="24"/>
        <w:numPr>
          <w:ilvl w:val="0"/>
          <w:numId w:val="3"/>
        </w:numPr>
        <w:shd w:val="clear" w:color="auto" w:fill="auto"/>
        <w:tabs>
          <w:tab w:val="left" w:pos="955" w:leader="none"/>
        </w:tabs>
        <w:spacing w:before="0" w:after="0"/>
        <w:ind w:left="720" w:right="40" w:firstLine="420"/>
        <w:rPr/>
      </w:pPr>
      <w:r>
        <w:rPr/>
        <w:t>В связи с изменениями в организации работы школы и организации труда в школе (изменение количества классов, учебного плана, режима работы школы, введение новых форм обучения,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изменение объема учебной нагрузки, в т.ч.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 п.), совмещение профессий, а также изменение существенных условий труда. Работник должен быть поставлен в известность о существенных изменениях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пунктом 7 части первой статьи 77 ТК РФ.</w:t>
      </w:r>
    </w:p>
    <w:p>
      <w:pPr>
        <w:pStyle w:val="24"/>
        <w:numPr>
          <w:ilvl w:val="0"/>
          <w:numId w:val="3"/>
        </w:numPr>
        <w:shd w:val="clear" w:color="auto" w:fill="auto"/>
        <w:tabs>
          <w:tab w:val="left" w:pos="951" w:leader="none"/>
        </w:tabs>
        <w:spacing w:before="0" w:after="0"/>
        <w:ind w:left="20" w:right="40" w:firstLine="400"/>
        <w:rPr/>
      </w:pPr>
      <w:r>
        <w:rPr/>
        <w:t>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 Увольнение за систематическое неисполнение трудовых обязанностей без уважительных причин производится при доказательстве вины увольняемого работника в совершенном проступке, без согласия с выборным профсоюзным органом школы.</w:t>
      </w:r>
    </w:p>
    <w:p>
      <w:pPr>
        <w:pStyle w:val="24"/>
        <w:numPr>
          <w:ilvl w:val="0"/>
          <w:numId w:val="3"/>
        </w:numPr>
        <w:shd w:val="clear" w:color="auto" w:fill="auto"/>
        <w:tabs>
          <w:tab w:val="left" w:pos="1047" w:leader="none"/>
        </w:tabs>
        <w:spacing w:before="0" w:after="0"/>
        <w:ind w:left="20" w:right="40" w:firstLine="400"/>
        <w:rPr/>
      </w:pPr>
      <w:r>
        <w:rPr/>
        <w:t>При проведении мероприятий по сокращению численности или штата работников организации работодатель обязан предложить работнику другую имеющуюся в той же организации работу (вакантную должность), соответствующую квалификации работника (ст. 180ТК РФ) трижды:</w:t>
      </w:r>
    </w:p>
    <w:p>
      <w:pPr>
        <w:pStyle w:val="24"/>
        <w:numPr>
          <w:ilvl w:val="0"/>
          <w:numId w:val="2"/>
        </w:numPr>
        <w:shd w:val="clear" w:color="auto" w:fill="auto"/>
        <w:tabs>
          <w:tab w:val="left" w:pos="703" w:leader="none"/>
        </w:tabs>
        <w:spacing w:lineRule="exact" w:line="270" w:before="0" w:after="0"/>
        <w:ind w:left="20" w:firstLine="400"/>
        <w:rPr/>
      </w:pPr>
      <w:r>
        <w:rPr/>
        <w:t>в день вручения уведомления;</w:t>
      </w:r>
    </w:p>
    <w:p>
      <w:pPr>
        <w:pStyle w:val="24"/>
        <w:numPr>
          <w:ilvl w:val="0"/>
          <w:numId w:val="2"/>
        </w:numPr>
        <w:shd w:val="clear" w:color="auto" w:fill="auto"/>
        <w:tabs>
          <w:tab w:val="left" w:pos="708" w:leader="none"/>
        </w:tabs>
        <w:spacing w:before="0" w:after="0"/>
        <w:ind w:left="420" w:right="40" w:hanging="0"/>
        <w:rPr/>
      </w:pPr>
      <w:r>
        <w:rPr/>
        <w:t>за 5-7 дней до направления соответствующих документов в выборный Совет трудового коллектива для получения мотивированного мнения;</w:t>
      </w:r>
    </w:p>
    <w:p>
      <w:pPr>
        <w:pStyle w:val="24"/>
        <w:numPr>
          <w:ilvl w:val="0"/>
          <w:numId w:val="2"/>
        </w:numPr>
        <w:shd w:val="clear" w:color="auto" w:fill="auto"/>
        <w:tabs>
          <w:tab w:val="left" w:pos="703" w:leader="none"/>
        </w:tabs>
        <w:spacing w:before="0" w:after="0"/>
        <w:ind w:left="20" w:firstLine="400"/>
        <w:rPr/>
      </w:pPr>
      <w:r>
        <w:rPr/>
        <w:t>непосредственно перед расторжением трудового договора.</w:t>
      </w:r>
    </w:p>
    <w:p>
      <w:pPr>
        <w:pStyle w:val="24"/>
        <w:numPr>
          <w:ilvl w:val="0"/>
          <w:numId w:val="3"/>
        </w:numPr>
        <w:shd w:val="clear" w:color="auto" w:fill="auto"/>
        <w:tabs>
          <w:tab w:val="left" w:pos="1124" w:leader="none"/>
        </w:tabs>
        <w:spacing w:before="0" w:after="0"/>
        <w:ind w:left="20" w:right="40" w:firstLine="400"/>
        <w:rPr/>
      </w:pPr>
      <w:r>
        <w:rPr/>
        <w:t>Прекращение трудового договора может иметь место только по основаниям, предусмотренным законодательством (по соглашению сторон, инициативе работника, работодателя, по истечении срока трудового договора, по обстоятельствам, не зависящим от воли сторон и другим основаниям, предусмотренным ст.77 ТК РФ).</w:t>
      </w:r>
    </w:p>
    <w:p>
      <w:pPr>
        <w:pStyle w:val="24"/>
        <w:numPr>
          <w:ilvl w:val="0"/>
          <w:numId w:val="5"/>
        </w:numPr>
        <w:shd w:val="clear" w:color="auto" w:fill="auto"/>
        <w:tabs>
          <w:tab w:val="left" w:pos="1345" w:leader="none"/>
        </w:tabs>
        <w:spacing w:before="0" w:after="0"/>
        <w:ind w:left="20" w:right="40" w:firstLine="400"/>
        <w:rPr/>
      </w:pPr>
      <w:r>
        <w:rPr/>
        <w:t>Работник имеет право расторгнуть трудовой договор, предупредив об этом работодателя в письменной форме за две недели (ТК РФ, ст.80). 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pPr>
        <w:pStyle w:val="24"/>
        <w:numPr>
          <w:ilvl w:val="0"/>
          <w:numId w:val="5"/>
        </w:numPr>
        <w:shd w:val="clear" w:color="auto" w:fill="auto"/>
        <w:tabs>
          <w:tab w:val="left" w:pos="1340" w:leader="none"/>
        </w:tabs>
        <w:spacing w:before="0" w:after="0"/>
        <w:ind w:left="20" w:right="40" w:firstLine="400"/>
        <w:rPr/>
      </w:pPr>
      <w:r>
        <w:rPr/>
        <w:t>Независимо от причин прекращения трудового договора администрация образовательного учреждения обязана:</w:t>
      </w:r>
    </w:p>
    <w:p>
      <w:pPr>
        <w:pStyle w:val="24"/>
        <w:numPr>
          <w:ilvl w:val="0"/>
          <w:numId w:val="2"/>
        </w:numPr>
        <w:shd w:val="clear" w:color="auto" w:fill="auto"/>
        <w:tabs>
          <w:tab w:val="left" w:pos="370" w:leader="none"/>
        </w:tabs>
        <w:spacing w:before="0" w:after="0"/>
        <w:ind w:left="420" w:right="40" w:hanging="360"/>
        <w:rPr/>
      </w:pPr>
      <w:r>
        <w:rPr/>
        <w:t>издать приказ об увольнении работника с указанием статьи, а в необходимых случаях и пункта (части) статьи Трудового кодекса и Федерального закона от 29.12.2012 N 273-ФЗ “Об образовании в Российской Федерации”, послужившей основанием прекращения трудового договора;</w:t>
      </w:r>
    </w:p>
    <w:p>
      <w:pPr>
        <w:pStyle w:val="24"/>
        <w:numPr>
          <w:ilvl w:val="0"/>
          <w:numId w:val="2"/>
        </w:numPr>
        <w:shd w:val="clear" w:color="auto" w:fill="auto"/>
        <w:tabs>
          <w:tab w:val="left" w:pos="380" w:leader="none"/>
        </w:tabs>
        <w:spacing w:lineRule="exact" w:line="270" w:before="0" w:after="0"/>
        <w:ind w:left="420" w:hanging="360"/>
        <w:rPr/>
      </w:pPr>
      <w:r>
        <w:rPr/>
        <w:t>выдать работнику в день увольнения оформленную трудовую книжку (ТК, ст. 62, 80);</w:t>
      </w:r>
    </w:p>
    <w:p>
      <w:pPr>
        <w:pStyle w:val="24"/>
        <w:numPr>
          <w:ilvl w:val="0"/>
          <w:numId w:val="2"/>
        </w:numPr>
        <w:shd w:val="clear" w:color="auto" w:fill="auto"/>
        <w:tabs>
          <w:tab w:val="left" w:pos="380" w:leader="none"/>
        </w:tabs>
        <w:spacing w:before="0" w:after="0"/>
        <w:ind w:left="420" w:hanging="360"/>
        <w:rPr/>
      </w:pPr>
      <w:r>
        <w:rPr/>
        <w:t>выплатить работнику в день увольнения все причитающиеся ему суммы.</w:t>
      </w:r>
    </w:p>
    <w:p>
      <w:pPr>
        <w:pStyle w:val="24"/>
        <w:numPr>
          <w:ilvl w:val="0"/>
          <w:numId w:val="5"/>
        </w:numPr>
        <w:shd w:val="clear" w:color="auto" w:fill="auto"/>
        <w:tabs>
          <w:tab w:val="left" w:pos="1306" w:leader="none"/>
        </w:tabs>
        <w:spacing w:before="0" w:after="0"/>
        <w:ind w:left="20" w:right="40" w:firstLine="400"/>
        <w:rPr/>
      </w:pPr>
      <w:r>
        <w:rPr/>
        <w:t>По соглашению между работником и работодателем трудовой договор может быть расторгнут и до истечения срока предупреждения об увольнении.</w:t>
      </w:r>
    </w:p>
    <w:p>
      <w:pPr>
        <w:pStyle w:val="24"/>
        <w:numPr>
          <w:ilvl w:val="0"/>
          <w:numId w:val="5"/>
        </w:numPr>
        <w:shd w:val="clear" w:color="auto" w:fill="auto"/>
        <w:tabs>
          <w:tab w:val="left" w:pos="1316" w:leader="none"/>
        </w:tabs>
        <w:spacing w:before="0" w:after="0"/>
        <w:ind w:left="20" w:right="40" w:firstLine="400"/>
        <w:rPr/>
      </w:pPr>
      <w:r>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трудового договора работодатель обязан расторгнуть трудовой договор в срок, указанный в заявлении работника.</w:t>
      </w:r>
    </w:p>
    <w:p>
      <w:pPr>
        <w:pStyle w:val="24"/>
        <w:numPr>
          <w:ilvl w:val="0"/>
          <w:numId w:val="5"/>
        </w:numPr>
        <w:shd w:val="clear" w:color="auto" w:fill="auto"/>
        <w:tabs>
          <w:tab w:val="left" w:pos="1316" w:leader="none"/>
        </w:tabs>
        <w:spacing w:before="0" w:after="0"/>
        <w:ind w:left="20" w:right="40" w:firstLine="420"/>
        <w:rPr/>
      </w:pPr>
      <w:r>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о труде не может быть отказано в заключение трудового договора.</w:t>
      </w:r>
    </w:p>
    <w:p>
      <w:pPr>
        <w:pStyle w:val="24"/>
        <w:shd w:val="clear" w:color="auto" w:fill="auto"/>
        <w:spacing w:before="0" w:after="0"/>
        <w:ind w:left="20" w:right="40" w:firstLine="420"/>
        <w:rPr/>
      </w:pPr>
      <w:r>
        <w:rPr/>
        <w:t>По истечении срока предупреждения об увольнении работник вправе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и произвести с ним окончательный расчет.</w:t>
      </w:r>
    </w:p>
    <w:p>
      <w:pPr>
        <w:pStyle w:val="24"/>
        <w:shd w:val="clear" w:color="auto" w:fill="auto"/>
        <w:spacing w:before="0" w:after="0"/>
        <w:ind w:left="20" w:right="40" w:firstLine="420"/>
        <w:rPr/>
      </w:pPr>
      <w:r>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24"/>
        <w:shd w:val="clear" w:color="auto" w:fill="auto"/>
        <w:spacing w:before="0" w:after="0"/>
        <w:ind w:left="20" w:right="40" w:firstLine="420"/>
        <w:rPr/>
      </w:pPr>
      <w:r>
        <w:rPr/>
        <w:t>На каждого педагогического работника ведется личное дело, состоящее из личного листка по учету кадров (форма Т-2), автобиографии, копии документа об образовании, материалов по результатам аттестации, медицинского заключения об отсутствии противопоказаний для работы в образовательном учреждении, копий приказов о назначении и перемещений по службе, увольнении, сведений о поощрении, копий выдаваемых характеристик, документов о курсовой подготовке, трудовой книжке, хранящейся отдельно.</w:t>
      </w:r>
    </w:p>
    <w:p>
      <w:pPr>
        <w:pStyle w:val="24"/>
        <w:shd w:val="clear" w:color="auto" w:fill="auto"/>
        <w:spacing w:before="0" w:after="0"/>
        <w:ind w:left="20" w:right="40" w:firstLine="420"/>
        <w:rPr/>
      </w:pPr>
      <w:r>
        <w:rPr/>
        <w:t>Личные дела педагогических работников хранятся в школе, как документы строгой отчетности. После увольнения работника его личное дело остается в МКОУ «Тухчарская ООШ» в течение 3-х лет, затем сдается в центральный архив.</w:t>
      </w:r>
    </w:p>
    <w:p>
      <w:pPr>
        <w:pStyle w:val="24"/>
        <w:numPr>
          <w:ilvl w:val="0"/>
          <w:numId w:val="5"/>
        </w:numPr>
        <w:shd w:val="clear" w:color="auto" w:fill="auto"/>
        <w:tabs>
          <w:tab w:val="left" w:pos="1340" w:leader="none"/>
        </w:tabs>
        <w:spacing w:before="0" w:after="0"/>
        <w:ind w:left="20" w:right="40" w:firstLine="420"/>
        <w:rPr/>
      </w:pPr>
      <w:r>
        <w:rPr/>
        <w:t>Прекращение трудового договора оформляется приказом работодателя. Днем увольнения считается последний день работы.</w:t>
      </w:r>
    </w:p>
    <w:p>
      <w:pPr>
        <w:pStyle w:val="24"/>
        <w:numPr>
          <w:ilvl w:val="0"/>
          <w:numId w:val="5"/>
        </w:numPr>
        <w:shd w:val="clear" w:color="auto" w:fill="auto"/>
        <w:tabs>
          <w:tab w:val="left" w:pos="1407" w:leader="none"/>
        </w:tabs>
        <w:spacing w:before="0" w:after="380"/>
        <w:ind w:left="20" w:right="40" w:firstLine="420"/>
        <w:rPr/>
      </w:pPr>
      <w:r>
        <w:rPr/>
        <w:t>Записи в трудовую книжку о прекращении трудового договора должны производиться в точном соответствии с формулировками действующего законодательства и со ссылкой на соответствующую статью, пункт закона. При получении трудовой книжки в связи с увольнением работник расписывает в личной карточке формы Т-2 и в книге учета движения трудовых книжек и вкладышей к ним.</w:t>
      </w:r>
    </w:p>
    <w:p>
      <w:pPr>
        <w:pStyle w:val="34"/>
        <w:keepNext/>
        <w:keepLines/>
        <w:shd w:val="clear" w:color="auto" w:fill="auto"/>
        <w:spacing w:lineRule="exact" w:line="270" w:before="0" w:after="327"/>
        <w:ind w:left="1900" w:hanging="0"/>
        <w:jc w:val="left"/>
        <w:rPr/>
      </w:pPr>
      <w:bookmarkStart w:id="1" w:name="bookmark3"/>
      <w:bookmarkEnd w:id="1"/>
      <w:r>
        <w:rPr/>
        <w:t>3. ОСНОВНЫЕ ПРАВА И ОБЯЗАННОСТИ РАБОТНИКОВ</w:t>
      </w:r>
    </w:p>
    <w:p>
      <w:pPr>
        <w:pStyle w:val="24"/>
        <w:numPr>
          <w:ilvl w:val="0"/>
          <w:numId w:val="1"/>
        </w:numPr>
        <w:shd w:val="clear" w:color="auto" w:fill="auto"/>
        <w:tabs>
          <w:tab w:val="left" w:pos="661" w:leader="none"/>
        </w:tabs>
        <w:spacing w:before="0" w:after="0"/>
        <w:ind w:left="20" w:firstLine="420"/>
        <w:rPr/>
      </w:pPr>
      <w:r>
        <w:rPr/>
        <w:t>1 Работник имеет право на:</w:t>
      </w:r>
    </w:p>
    <w:p>
      <w:pPr>
        <w:pStyle w:val="24"/>
        <w:numPr>
          <w:ilvl w:val="0"/>
          <w:numId w:val="6"/>
        </w:numPr>
        <w:shd w:val="clear" w:color="auto" w:fill="auto"/>
        <w:tabs>
          <w:tab w:val="left" w:pos="1078" w:leader="none"/>
        </w:tabs>
        <w:spacing w:before="0" w:after="0"/>
        <w:ind w:left="20" w:firstLine="420"/>
        <w:rPr/>
      </w:pPr>
      <w:r>
        <w:rPr/>
        <w:t>Предоставление ему работы, обусловленной трудовым договором;</w:t>
      </w:r>
    </w:p>
    <w:p>
      <w:pPr>
        <w:pStyle w:val="24"/>
        <w:numPr>
          <w:ilvl w:val="0"/>
          <w:numId w:val="6"/>
        </w:numPr>
        <w:shd w:val="clear" w:color="auto" w:fill="auto"/>
        <w:tabs>
          <w:tab w:val="left" w:pos="1513" w:leader="none"/>
        </w:tabs>
        <w:spacing w:before="0" w:after="0"/>
        <w:ind w:left="20" w:right="40" w:firstLine="420"/>
        <w:rPr/>
      </w:pPr>
      <w:r>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pPr>
        <w:pStyle w:val="24"/>
        <w:numPr>
          <w:ilvl w:val="0"/>
          <w:numId w:val="6"/>
        </w:numPr>
        <w:shd w:val="clear" w:color="auto" w:fill="auto"/>
        <w:tabs>
          <w:tab w:val="left" w:pos="1153" w:leader="none"/>
        </w:tabs>
        <w:spacing w:before="0" w:after="0"/>
        <w:ind w:left="20" w:right="40" w:firstLine="420"/>
        <w:rPr/>
      </w:pPr>
      <w:r>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24"/>
        <w:numPr>
          <w:ilvl w:val="0"/>
          <w:numId w:val="6"/>
        </w:numPr>
        <w:shd w:val="clear" w:color="auto" w:fill="auto"/>
        <w:tabs>
          <w:tab w:val="left" w:pos="1167" w:leader="none"/>
        </w:tabs>
        <w:spacing w:before="0" w:after="0"/>
        <w:ind w:left="20" w:right="40" w:firstLine="420"/>
        <w:rPr/>
      </w:pPr>
      <w:r>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pPr>
        <w:pStyle w:val="24"/>
        <w:numPr>
          <w:ilvl w:val="0"/>
          <w:numId w:val="6"/>
        </w:numPr>
        <w:shd w:val="clear" w:color="auto" w:fill="auto"/>
        <w:tabs>
          <w:tab w:val="left" w:pos="750" w:leader="none"/>
        </w:tabs>
        <w:spacing w:before="0" w:after="0"/>
        <w:ind w:left="20" w:firstLine="420"/>
        <w:rPr/>
      </w:pPr>
      <w:r>
        <w:rPr/>
        <w:t>Свободу выбора и использование методик обучения и воспитания, учебных пособий и материалов, учебников, методов оценки знаний учащихся;</w:t>
      </w:r>
    </w:p>
    <w:p>
      <w:pPr>
        <w:pStyle w:val="24"/>
        <w:numPr>
          <w:ilvl w:val="0"/>
          <w:numId w:val="6"/>
        </w:numPr>
        <w:shd w:val="clear" w:color="auto" w:fill="auto"/>
        <w:tabs>
          <w:tab w:val="left" w:pos="1215" w:leader="none"/>
        </w:tabs>
        <w:spacing w:before="0" w:after="0"/>
        <w:ind w:left="20" w:right="40" w:firstLine="420"/>
        <w:rPr/>
      </w:pPr>
      <w:r>
        <w:rPr/>
        <w:t>Участие в разработке и принятии нормативных локальных актов, Устава и других документов;</w:t>
      </w:r>
    </w:p>
    <w:p>
      <w:pPr>
        <w:pStyle w:val="24"/>
        <w:numPr>
          <w:ilvl w:val="0"/>
          <w:numId w:val="6"/>
        </w:numPr>
        <w:shd w:val="clear" w:color="auto" w:fill="auto"/>
        <w:tabs>
          <w:tab w:val="left" w:pos="1146" w:leader="none"/>
        </w:tabs>
        <w:spacing w:before="0" w:after="0"/>
        <w:ind w:left="20" w:firstLine="420"/>
        <w:rPr/>
      </w:pPr>
      <w:r>
        <w:rPr/>
        <w:t>Творческий труд в интересах учащихся;</w:t>
      </w:r>
    </w:p>
    <w:p>
      <w:pPr>
        <w:pStyle w:val="24"/>
        <w:numPr>
          <w:ilvl w:val="0"/>
          <w:numId w:val="6"/>
        </w:numPr>
        <w:shd w:val="clear" w:color="auto" w:fill="auto"/>
        <w:tabs>
          <w:tab w:val="left" w:pos="1141" w:leader="none"/>
        </w:tabs>
        <w:spacing w:before="0" w:after="0"/>
        <w:ind w:left="20" w:firstLine="420"/>
        <w:rPr/>
      </w:pPr>
      <w:r>
        <w:rPr/>
        <w:t>Методический день, если позволяет недельная нагрузка;</w:t>
      </w:r>
    </w:p>
    <w:p>
      <w:pPr>
        <w:pStyle w:val="24"/>
        <w:numPr>
          <w:ilvl w:val="0"/>
          <w:numId w:val="6"/>
        </w:numPr>
        <w:shd w:val="clear" w:color="auto" w:fill="auto"/>
        <w:tabs>
          <w:tab w:val="left" w:pos="1292" w:leader="none"/>
        </w:tabs>
        <w:spacing w:before="0" w:after="0"/>
        <w:ind w:left="20" w:right="40" w:firstLine="420"/>
        <w:rPr/>
      </w:pPr>
      <w:r>
        <w:rPr/>
        <w:t>Проведение экспериментальной работы, если она не наносит ущерба здоровью, качеству обучения и воспитания ученика;</w:t>
      </w:r>
    </w:p>
    <w:p>
      <w:pPr>
        <w:pStyle w:val="24"/>
        <w:numPr>
          <w:ilvl w:val="0"/>
          <w:numId w:val="6"/>
        </w:numPr>
        <w:shd w:val="clear" w:color="auto" w:fill="auto"/>
        <w:tabs>
          <w:tab w:val="left" w:pos="1594" w:leader="none"/>
        </w:tabs>
        <w:spacing w:before="0" w:after="0"/>
        <w:ind w:left="20" w:right="40" w:firstLine="420"/>
        <w:rPr/>
      </w:pPr>
      <w:r>
        <w:rPr/>
        <w:t>Сокращенную рабочую неделю продолжительностью не более 54 часов, оплачиваемый отпуск, получение пенсии по выслуге лет до достижения пенсионного возраста;</w:t>
      </w:r>
    </w:p>
    <w:p>
      <w:pPr>
        <w:pStyle w:val="24"/>
        <w:numPr>
          <w:ilvl w:val="0"/>
          <w:numId w:val="6"/>
        </w:numPr>
        <w:shd w:val="clear" w:color="auto" w:fill="auto"/>
        <w:tabs>
          <w:tab w:val="left" w:pos="1345" w:leader="none"/>
        </w:tabs>
        <w:spacing w:before="0" w:after="0"/>
        <w:ind w:left="20" w:right="40" w:firstLine="420"/>
        <w:rPr/>
      </w:pPr>
      <w:r>
        <w:rPr/>
        <w:t>Ежемесячную денежную компенсацию с целью приобретения им периодических изданий и книгоиздательской продукции.</w:t>
      </w:r>
    </w:p>
    <w:p>
      <w:pPr>
        <w:pStyle w:val="24"/>
        <w:numPr>
          <w:ilvl w:val="0"/>
          <w:numId w:val="6"/>
        </w:numPr>
        <w:shd w:val="clear" w:color="auto" w:fill="auto"/>
        <w:tabs>
          <w:tab w:val="left" w:pos="1422" w:leader="none"/>
        </w:tabs>
        <w:spacing w:before="0" w:after="0"/>
        <w:ind w:left="20" w:right="40" w:firstLine="420"/>
        <w:rPr/>
      </w:pPr>
      <w:r>
        <w:rPr/>
        <w:t>Полную достоверную информацию об условиях труда и требованиях охраны труда на рабочем месте;</w:t>
      </w:r>
    </w:p>
    <w:p>
      <w:pPr>
        <w:pStyle w:val="24"/>
        <w:numPr>
          <w:ilvl w:val="0"/>
          <w:numId w:val="6"/>
        </w:numPr>
        <w:shd w:val="clear" w:color="auto" w:fill="auto"/>
        <w:tabs>
          <w:tab w:val="left" w:pos="1513" w:leader="none"/>
        </w:tabs>
        <w:spacing w:before="0" w:after="0"/>
        <w:ind w:left="20" w:right="40" w:firstLine="420"/>
        <w:rPr/>
      </w:pPr>
      <w:r>
        <w:rPr/>
        <w:t>Обязательное социальное страхование в случаях, предусмотренных федеральными законами;</w:t>
      </w:r>
    </w:p>
    <w:p>
      <w:pPr>
        <w:pStyle w:val="24"/>
        <w:numPr>
          <w:ilvl w:val="0"/>
          <w:numId w:val="6"/>
        </w:numPr>
        <w:shd w:val="clear" w:color="auto" w:fill="auto"/>
        <w:tabs>
          <w:tab w:val="left" w:pos="1237" w:leader="none"/>
        </w:tabs>
        <w:spacing w:before="0" w:after="0"/>
        <w:ind w:left="20" w:firstLine="420"/>
        <w:rPr/>
      </w:pPr>
      <w:r>
        <w:rPr/>
        <w:t>Защиту своих прав и свобод;</w:t>
      </w:r>
    </w:p>
    <w:p>
      <w:pPr>
        <w:pStyle w:val="24"/>
        <w:numPr>
          <w:ilvl w:val="0"/>
          <w:numId w:val="7"/>
        </w:numPr>
        <w:shd w:val="clear" w:color="auto" w:fill="auto"/>
        <w:tabs>
          <w:tab w:val="left" w:pos="704" w:leader="none"/>
        </w:tabs>
        <w:spacing w:before="0" w:after="0"/>
        <w:ind w:left="20" w:firstLine="420"/>
        <w:rPr/>
      </w:pPr>
      <w:r>
        <w:rPr/>
        <w:t>1. 15. Профессиональную переподготовку и повышение своей квалификации;</w:t>
      </w:r>
    </w:p>
    <w:p>
      <w:pPr>
        <w:pStyle w:val="24"/>
        <w:numPr>
          <w:ilvl w:val="0"/>
          <w:numId w:val="8"/>
        </w:numPr>
        <w:shd w:val="clear" w:color="auto" w:fill="auto"/>
        <w:tabs>
          <w:tab w:val="left" w:pos="1657" w:leader="none"/>
        </w:tabs>
        <w:spacing w:before="0" w:after="0"/>
        <w:ind w:left="20" w:right="40" w:firstLine="420"/>
        <w:rPr/>
      </w:pPr>
      <w:r>
        <w:rPr/>
        <w:t>Работник пользуется другими правами, предусмотренными трудовым законодательством, Федеральным законом от 29.12.2012 N 27Э-ФЗ “Об образовании в Российской Федерации” (ст.47) и иными правовыми актами, содержащими нормы трудового права;</w:t>
      </w:r>
    </w:p>
    <w:p>
      <w:pPr>
        <w:pStyle w:val="24"/>
        <w:numPr>
          <w:ilvl w:val="0"/>
          <w:numId w:val="8"/>
        </w:numPr>
        <w:shd w:val="clear" w:color="auto" w:fill="auto"/>
        <w:tabs>
          <w:tab w:val="left" w:pos="1234" w:leader="none"/>
        </w:tabs>
        <w:spacing w:lineRule="exact" w:line="744" w:before="0" w:after="0"/>
        <w:ind w:left="20" w:right="40" w:firstLine="420"/>
        <w:rPr/>
      </w:pPr>
      <w:r>
        <w:rPr/>
        <w:t xml:space="preserve">На совмещение профессий и совместительство в установленном законом порядке. </w:t>
      </w:r>
      <w:r>
        <w:rPr>
          <w:rStyle w:val="Style16"/>
        </w:rPr>
        <w:t>Педагогический работник должен знать:</w:t>
      </w:r>
    </w:p>
    <w:p>
      <w:pPr>
        <w:pStyle w:val="24"/>
        <w:numPr>
          <w:ilvl w:val="0"/>
          <w:numId w:val="9"/>
        </w:numPr>
        <w:shd w:val="clear" w:color="auto" w:fill="auto"/>
        <w:tabs>
          <w:tab w:val="left" w:pos="322" w:leader="none"/>
        </w:tabs>
        <w:spacing w:before="0" w:after="0"/>
        <w:ind w:left="20" w:right="40" w:hanging="0"/>
        <w:rPr/>
      </w:pPr>
      <w:r>
        <w:rPr/>
        <w:t>Законодательные акты и нормативные документы по вопросам обучения, воспитания и социальной защиты учащихся;</w:t>
      </w:r>
    </w:p>
    <w:p>
      <w:pPr>
        <w:pStyle w:val="24"/>
        <w:numPr>
          <w:ilvl w:val="0"/>
          <w:numId w:val="9"/>
        </w:numPr>
        <w:shd w:val="clear" w:color="auto" w:fill="auto"/>
        <w:tabs>
          <w:tab w:val="left" w:pos="399" w:leader="none"/>
        </w:tabs>
        <w:spacing w:before="0" w:after="0"/>
        <w:ind w:left="20" w:right="40" w:hanging="0"/>
        <w:rPr/>
      </w:pPr>
      <w:r>
        <w:rPr/>
        <w:t>Основы педагогики, психологии, методику обучения, возрастную физиологию и гигиену детей;</w:t>
      </w:r>
    </w:p>
    <w:p>
      <w:pPr>
        <w:pStyle w:val="24"/>
        <w:numPr>
          <w:ilvl w:val="0"/>
          <w:numId w:val="9"/>
        </w:numPr>
        <w:shd w:val="clear" w:color="auto" w:fill="auto"/>
        <w:tabs>
          <w:tab w:val="left" w:pos="279" w:leader="none"/>
        </w:tabs>
        <w:spacing w:before="0" w:after="0"/>
        <w:ind w:left="20" w:hanging="0"/>
        <w:rPr/>
      </w:pPr>
      <w:r>
        <w:rPr/>
        <w:t>Содержание деятельности образовательного учреждения;</w:t>
      </w:r>
    </w:p>
    <w:p>
      <w:pPr>
        <w:pStyle w:val="24"/>
        <w:numPr>
          <w:ilvl w:val="0"/>
          <w:numId w:val="9"/>
        </w:numPr>
        <w:shd w:val="clear" w:color="auto" w:fill="auto"/>
        <w:tabs>
          <w:tab w:val="left" w:pos="1911" w:leader="none"/>
        </w:tabs>
        <w:spacing w:before="0" w:after="0"/>
        <w:ind w:left="20" w:right="40" w:hanging="0"/>
        <w:rPr/>
      </w:pPr>
      <w:r>
        <w:rPr/>
        <w:t>Современные</w:t>
        <w:tab/>
        <w:t>достижения в соответствующем направлении науки, техники, культуры и искусства (по профилирующему предмету);</w:t>
      </w:r>
    </w:p>
    <w:p>
      <w:pPr>
        <w:pStyle w:val="24"/>
        <w:numPr>
          <w:ilvl w:val="0"/>
          <w:numId w:val="9"/>
        </w:numPr>
        <w:shd w:val="clear" w:color="auto" w:fill="auto"/>
        <w:tabs>
          <w:tab w:val="left" w:pos="3462" w:leader="none"/>
        </w:tabs>
        <w:spacing w:before="0" w:after="0"/>
        <w:ind w:left="20" w:hanging="0"/>
        <w:rPr/>
      </w:pPr>
      <w:r>
        <w:rPr/>
        <w:t>Программно-методическую</w:t>
        <w:tab/>
        <w:t>документацию;</w:t>
      </w:r>
    </w:p>
    <w:p>
      <w:pPr>
        <w:pStyle w:val="24"/>
        <w:numPr>
          <w:ilvl w:val="0"/>
          <w:numId w:val="9"/>
        </w:numPr>
        <w:shd w:val="clear" w:color="auto" w:fill="auto"/>
        <w:tabs>
          <w:tab w:val="left" w:pos="270" w:leader="none"/>
        </w:tabs>
        <w:spacing w:before="0" w:after="0"/>
        <w:ind w:left="20" w:hanging="0"/>
        <w:rPr/>
      </w:pPr>
      <w:r>
        <w:rPr/>
        <w:t>Положение о промежуточной и итоговой аттестации учащихся школы;</w:t>
      </w:r>
    </w:p>
    <w:p>
      <w:pPr>
        <w:pStyle w:val="24"/>
        <w:numPr>
          <w:ilvl w:val="0"/>
          <w:numId w:val="9"/>
        </w:numPr>
        <w:shd w:val="clear" w:color="auto" w:fill="auto"/>
        <w:tabs>
          <w:tab w:val="left" w:pos="270" w:leader="none"/>
        </w:tabs>
        <w:spacing w:before="0" w:after="0"/>
        <w:ind w:left="20" w:hanging="0"/>
        <w:rPr/>
      </w:pPr>
      <w:r>
        <w:rPr/>
        <w:t>Правила внутреннего трудового распорядка для работников школы.</w:t>
      </w:r>
    </w:p>
    <w:p>
      <w:pPr>
        <w:pStyle w:val="24"/>
        <w:numPr>
          <w:ilvl w:val="0"/>
          <w:numId w:val="9"/>
        </w:numPr>
        <w:shd w:val="clear" w:color="auto" w:fill="auto"/>
        <w:tabs>
          <w:tab w:val="left" w:pos="284" w:leader="none"/>
        </w:tabs>
        <w:spacing w:before="0" w:after="0"/>
        <w:ind w:left="20" w:right="40" w:hanging="0"/>
        <w:rPr/>
      </w:pPr>
      <w:r>
        <w:rPr/>
        <w:t>В установленном порядке приказом директора школы в дополнение к учебной работе на учителя возлагается классное руководство, заведование учебным кабинетом, учебно</w:t>
        <w:softHyphen/>
        <w:t>опытным участком, выполнение обязанностей мастера учебных мастерских, организация трудового обучения, профессиональной ориентации, общественно-полезного производительного труда, ведение кружков, секций, факультативов, дежурство по школы во время учебного процесса, внеклассных мероприятий, а также выполнение других учебно</w:t>
        <w:softHyphen/>
        <w:t>воспитательных функций.</w:t>
      </w:r>
    </w:p>
    <w:p>
      <w:pPr>
        <w:pStyle w:val="24"/>
        <w:numPr>
          <w:ilvl w:val="0"/>
          <w:numId w:val="9"/>
        </w:numPr>
        <w:shd w:val="clear" w:color="auto" w:fill="auto"/>
        <w:tabs>
          <w:tab w:val="left" w:pos="313" w:leader="none"/>
        </w:tabs>
        <w:spacing w:before="0" w:after="0"/>
        <w:ind w:left="20" w:hanging="0"/>
        <w:rPr/>
      </w:pPr>
      <w:r>
        <w:rPr/>
        <w:t>Учитель несет полную ответственность за жизнь и здоровье детей во время проведения занятий, уроков, внеклассных и внешкольных мероприятий, организуемых школой, режимных моментов.</w:t>
      </w:r>
    </w:p>
    <w:p>
      <w:pPr>
        <w:pStyle w:val="24"/>
        <w:numPr>
          <w:ilvl w:val="0"/>
          <w:numId w:val="9"/>
        </w:numPr>
        <w:shd w:val="clear" w:color="auto" w:fill="auto"/>
        <w:tabs>
          <w:tab w:val="left" w:pos="410" w:leader="none"/>
        </w:tabs>
        <w:spacing w:before="0" w:after="0"/>
        <w:ind w:left="40" w:hanging="0"/>
        <w:rPr/>
      </w:pPr>
      <w:r>
        <w:rPr/>
        <w:t>Обо всех случаях травматизма необходимо немедленно сообщить администрации.</w:t>
      </w:r>
    </w:p>
    <w:p>
      <w:pPr>
        <w:pStyle w:val="24"/>
        <w:numPr>
          <w:ilvl w:val="0"/>
          <w:numId w:val="9"/>
        </w:numPr>
        <w:shd w:val="clear" w:color="auto" w:fill="auto"/>
        <w:tabs>
          <w:tab w:val="left" w:pos="539" w:leader="none"/>
        </w:tabs>
        <w:spacing w:before="0" w:after="300"/>
        <w:ind w:left="40" w:right="20" w:hanging="0"/>
        <w:rPr/>
      </w:pPr>
      <w:r>
        <w:rPr/>
        <w:t>Педагогические работники привлекаются в каникулярное время к педагогической, организационной и хозяйственной работе по оформлению и оборудованию учебных кабинетов в пределах времени, не превышающего их учебной нагрузки до начала каникул.</w:t>
      </w:r>
    </w:p>
    <w:p>
      <w:pPr>
        <w:pStyle w:val="34"/>
        <w:keepNext/>
        <w:keepLines/>
        <w:numPr>
          <w:ilvl w:val="0"/>
          <w:numId w:val="10"/>
        </w:numPr>
        <w:shd w:val="clear" w:color="auto" w:fill="auto"/>
        <w:tabs>
          <w:tab w:val="left" w:pos="678" w:leader="none"/>
        </w:tabs>
        <w:spacing w:lineRule="exact" w:line="370" w:before="0" w:after="0"/>
        <w:ind w:left="40" w:hanging="360"/>
        <w:jc w:val="both"/>
        <w:rPr/>
      </w:pPr>
      <w:bookmarkStart w:id="2" w:name="bookmark4"/>
      <w:bookmarkEnd w:id="2"/>
      <w:r>
        <w:rPr/>
        <w:t>Работник обязан:</w:t>
      </w:r>
    </w:p>
    <w:p>
      <w:pPr>
        <w:pStyle w:val="24"/>
        <w:numPr>
          <w:ilvl w:val="0"/>
          <w:numId w:val="11"/>
        </w:numPr>
        <w:shd w:val="clear" w:color="auto" w:fill="auto"/>
        <w:tabs>
          <w:tab w:val="left" w:pos="1226" w:leader="none"/>
        </w:tabs>
        <w:spacing w:before="0" w:after="0"/>
        <w:ind w:left="40" w:right="20" w:firstLine="420"/>
        <w:rPr/>
      </w:pPr>
      <w:r>
        <w:rPr/>
        <w:t>Добросовестно исполнять свои трудовые обязанности, возложенные на него Трудовым кодексом, Федеральным законом от 29.12.2012 N 273-ФЗ “Об образовании в Российской Федерации” (ст.48), Уставом школы, Правилами внутреннего трудового распорядка и должностными инструкциями;</w:t>
      </w:r>
    </w:p>
    <w:p>
      <w:pPr>
        <w:pStyle w:val="24"/>
        <w:numPr>
          <w:ilvl w:val="0"/>
          <w:numId w:val="11"/>
        </w:numPr>
        <w:shd w:val="clear" w:color="auto" w:fill="auto"/>
        <w:tabs>
          <w:tab w:val="left" w:pos="1108" w:leader="none"/>
        </w:tabs>
        <w:spacing w:before="0" w:after="0"/>
        <w:ind w:left="40" w:firstLine="420"/>
        <w:rPr/>
      </w:pPr>
      <w:r>
        <w:rPr/>
        <w:t>Соблюдать Правила внутреннего трудового распорядка;</w:t>
      </w:r>
    </w:p>
    <w:p>
      <w:pPr>
        <w:pStyle w:val="24"/>
        <w:numPr>
          <w:ilvl w:val="0"/>
          <w:numId w:val="11"/>
        </w:numPr>
        <w:shd w:val="clear" w:color="auto" w:fill="auto"/>
        <w:tabs>
          <w:tab w:val="left" w:pos="1098" w:leader="none"/>
        </w:tabs>
        <w:spacing w:before="0" w:after="0"/>
        <w:ind w:left="40" w:firstLine="420"/>
        <w:rPr/>
      </w:pPr>
      <w:r>
        <w:rPr/>
        <w:t>Не допускать нарушений трудовой дисциплины;</w:t>
      </w:r>
    </w:p>
    <w:p>
      <w:pPr>
        <w:pStyle w:val="24"/>
        <w:numPr>
          <w:ilvl w:val="0"/>
          <w:numId w:val="11"/>
        </w:numPr>
        <w:shd w:val="clear" w:color="auto" w:fill="auto"/>
        <w:tabs>
          <w:tab w:val="left" w:pos="1170" w:leader="none"/>
        </w:tabs>
        <w:spacing w:before="0" w:after="0"/>
        <w:ind w:left="40" w:firstLine="420"/>
        <w:rPr/>
      </w:pPr>
      <w:r>
        <w:rPr/>
        <w:t>Соблюдать чистоту и порядок на рабочем месте;</w:t>
      </w:r>
    </w:p>
    <w:p>
      <w:pPr>
        <w:pStyle w:val="24"/>
        <w:numPr>
          <w:ilvl w:val="0"/>
          <w:numId w:val="11"/>
        </w:numPr>
        <w:shd w:val="clear" w:color="auto" w:fill="auto"/>
        <w:tabs>
          <w:tab w:val="left" w:pos="1504" w:leader="none"/>
        </w:tabs>
        <w:spacing w:before="0" w:after="0"/>
        <w:ind w:left="40" w:right="20" w:firstLine="420"/>
        <w:rPr/>
      </w:pPr>
      <w:r>
        <w:rPr/>
        <w:t>Соблюдать установленный порядок хранения материальных ценностей и документов;</w:t>
      </w:r>
    </w:p>
    <w:p>
      <w:pPr>
        <w:pStyle w:val="24"/>
        <w:numPr>
          <w:ilvl w:val="0"/>
          <w:numId w:val="11"/>
        </w:numPr>
        <w:shd w:val="clear" w:color="auto" w:fill="auto"/>
        <w:tabs>
          <w:tab w:val="left" w:pos="1230" w:leader="none"/>
        </w:tabs>
        <w:spacing w:before="0" w:after="0"/>
        <w:ind w:left="40" w:right="20" w:firstLine="420"/>
        <w:rPr/>
      </w:pPr>
      <w:r>
        <w:rPr/>
        <w:t>Воспитывать у учащихся бережное отношение к государственному имуществу: беречь оборудование, инвентарь, учебные пособия, экономно расходовать электроэнергию, воду;</w:t>
      </w:r>
    </w:p>
    <w:p>
      <w:pPr>
        <w:pStyle w:val="24"/>
        <w:numPr>
          <w:ilvl w:val="0"/>
          <w:numId w:val="11"/>
        </w:numPr>
        <w:shd w:val="clear" w:color="auto" w:fill="auto"/>
        <w:tabs>
          <w:tab w:val="left" w:pos="1168" w:leader="none"/>
        </w:tabs>
        <w:spacing w:before="0" w:after="0"/>
        <w:ind w:left="40" w:right="20" w:firstLine="420"/>
        <w:rPr/>
      </w:pPr>
      <w:r>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pPr>
        <w:pStyle w:val="24"/>
        <w:numPr>
          <w:ilvl w:val="0"/>
          <w:numId w:val="11"/>
        </w:numPr>
        <w:shd w:val="clear" w:color="auto" w:fill="auto"/>
        <w:tabs>
          <w:tab w:val="left" w:pos="1130" w:leader="none"/>
        </w:tabs>
        <w:spacing w:before="0" w:after="0"/>
        <w:ind w:left="40" w:right="20" w:firstLine="420"/>
        <w:rPr/>
      </w:pPr>
      <w:r>
        <w:rPr/>
        <w:t>Изучать с учащимися правила по охране труда и технике безопасности, проводить инструктажи по предметам учебного плана (с обязательной регистрацией в соответствующем журнале), инструктаж при проведении внеклассных и внешкольных мероприятий (экскурсии, спортивные мероприятия, вечера, походы и т.д.), по правилам пожарной безопасности, дорожного движения, поведения на улицах, общественных местах, водоемах;</w:t>
      </w:r>
    </w:p>
    <w:p>
      <w:pPr>
        <w:pStyle w:val="24"/>
        <w:numPr>
          <w:ilvl w:val="0"/>
          <w:numId w:val="11"/>
        </w:numPr>
        <w:shd w:val="clear" w:color="auto" w:fill="auto"/>
        <w:tabs>
          <w:tab w:val="left" w:pos="1173" w:leader="none"/>
        </w:tabs>
        <w:spacing w:before="0" w:after="0"/>
        <w:ind w:left="40" w:right="20" w:firstLine="420"/>
        <w:rPr/>
      </w:pPr>
      <w:r>
        <w:rPr/>
        <w:t>Своевременно и точно выполнять распоряжения администрации по проведению промежуточной и итоговой аттестации учащихся школы;</w:t>
      </w:r>
    </w:p>
    <w:p>
      <w:pPr>
        <w:pStyle w:val="24"/>
        <w:numPr>
          <w:ilvl w:val="0"/>
          <w:numId w:val="11"/>
        </w:numPr>
        <w:shd w:val="clear" w:color="auto" w:fill="auto"/>
        <w:tabs>
          <w:tab w:val="left" w:pos="1341" w:leader="none"/>
        </w:tabs>
        <w:spacing w:before="0" w:after="0"/>
        <w:ind w:left="40" w:right="20" w:firstLine="420"/>
        <w:rPr/>
      </w:pPr>
      <w:r>
        <w:rPr/>
        <w:t>Учителя начальных классов, дежурный учитель обязан сопровождать учащихся в столовую, присутствовать при приеме пищи, обеспечивая порядок;</w:t>
      </w:r>
    </w:p>
    <w:p>
      <w:pPr>
        <w:pStyle w:val="24"/>
        <w:numPr>
          <w:ilvl w:val="0"/>
          <w:numId w:val="11"/>
        </w:numPr>
        <w:shd w:val="clear" w:color="auto" w:fill="auto"/>
        <w:tabs>
          <w:tab w:val="left" w:pos="1254" w:leader="none"/>
        </w:tabs>
        <w:spacing w:before="0" w:after="0"/>
        <w:ind w:left="40" w:right="20" w:firstLine="420"/>
        <w:rPr/>
      </w:pPr>
      <w:r>
        <w:rPr/>
        <w:t>Строго следить за выполнением требований по оформлению и ведению школьной документации, а так же заполнение электронного журнала и электронных дневников учеников;</w:t>
      </w:r>
    </w:p>
    <w:p>
      <w:pPr>
        <w:pStyle w:val="24"/>
        <w:numPr>
          <w:ilvl w:val="0"/>
          <w:numId w:val="11"/>
        </w:numPr>
        <w:shd w:val="clear" w:color="auto" w:fill="auto"/>
        <w:tabs>
          <w:tab w:val="left" w:pos="1494" w:leader="none"/>
        </w:tabs>
        <w:spacing w:before="0" w:after="0"/>
        <w:ind w:left="40" w:right="20" w:firstLine="420"/>
        <w:rPr/>
      </w:pPr>
      <w:r>
        <w:rPr/>
        <w:t>Повышать свой общеобразовательный и культурный уровень через самообразование, курсы пов</w:t>
      </w:r>
      <w:r>
        <w:rPr>
          <w:rStyle w:val="11"/>
        </w:rPr>
        <w:t>ыш</w:t>
      </w:r>
      <w:r>
        <w:rPr/>
        <w:t>ения квалификации;</w:t>
      </w:r>
    </w:p>
    <w:p>
      <w:pPr>
        <w:pStyle w:val="24"/>
        <w:numPr>
          <w:ilvl w:val="0"/>
          <w:numId w:val="11"/>
        </w:numPr>
        <w:shd w:val="clear" w:color="auto" w:fill="auto"/>
        <w:tabs>
          <w:tab w:val="left" w:pos="1254" w:leader="none"/>
        </w:tabs>
        <w:spacing w:before="0" w:after="0"/>
        <w:ind w:left="40" w:right="20" w:firstLine="420"/>
        <w:rPr/>
      </w:pPr>
      <w:r>
        <w:rPr/>
        <w:t>Быть примером достойного поведения и высокого морального долга на работе, в быту, общественных местах;</w:t>
      </w:r>
    </w:p>
    <w:p>
      <w:pPr>
        <w:pStyle w:val="24"/>
        <w:numPr>
          <w:ilvl w:val="0"/>
          <w:numId w:val="11"/>
        </w:numPr>
        <w:shd w:val="clear" w:color="auto" w:fill="auto"/>
        <w:tabs>
          <w:tab w:val="left" w:pos="1365" w:leader="none"/>
        </w:tabs>
        <w:spacing w:before="0" w:after="0"/>
        <w:ind w:left="40" w:right="20" w:firstLine="420"/>
        <w:rPr/>
      </w:pPr>
      <w:r>
        <w:rPr/>
        <w:t>Быть всегда внимательным к детям, вежливым с родителями (законными представителями) учащихся и членами коллектива;</w:t>
      </w:r>
    </w:p>
    <w:p>
      <w:pPr>
        <w:pStyle w:val="24"/>
        <w:numPr>
          <w:ilvl w:val="0"/>
          <w:numId w:val="11"/>
        </w:numPr>
        <w:shd w:val="clear" w:color="auto" w:fill="auto"/>
        <w:tabs>
          <w:tab w:val="left" w:pos="1235" w:leader="none"/>
        </w:tabs>
        <w:spacing w:before="0" w:after="0"/>
        <w:ind w:left="40" w:right="20" w:firstLine="420"/>
        <w:rPr/>
      </w:pPr>
      <w:r>
        <w:rPr/>
        <w:t>Организовывать и проводить родительский всеобуч с целью оказания методической помощи в области воспитания и обучения детей, осуществлять постоянную связь с ними;</w:t>
      </w:r>
    </w:p>
    <w:p>
      <w:pPr>
        <w:pStyle w:val="24"/>
        <w:numPr>
          <w:ilvl w:val="0"/>
          <w:numId w:val="11"/>
        </w:numPr>
        <w:shd w:val="clear" w:color="auto" w:fill="auto"/>
        <w:tabs>
          <w:tab w:val="left" w:pos="1186" w:leader="none"/>
        </w:tabs>
        <w:spacing w:before="0" w:after="0"/>
        <w:ind w:left="720" w:right="20" w:firstLine="400"/>
        <w:rPr/>
      </w:pPr>
      <w:r>
        <w:rPr/>
        <w:t>Участвовать в общественной жизни школы, в конкурсах «Учитель года», «Самый классный классный», представлять интересы школы в районе, стране;</w:t>
      </w:r>
    </w:p>
    <w:p>
      <w:pPr>
        <w:pStyle w:val="24"/>
        <w:numPr>
          <w:ilvl w:val="0"/>
          <w:numId w:val="11"/>
        </w:numPr>
        <w:shd w:val="clear" w:color="auto" w:fill="auto"/>
        <w:tabs>
          <w:tab w:val="left" w:pos="1320" w:leader="none"/>
        </w:tabs>
        <w:spacing w:before="0" w:after="0"/>
        <w:ind w:left="720" w:right="20" w:firstLine="400"/>
        <w:rPr/>
      </w:pPr>
      <w:r>
        <w:rPr/>
        <w:t>Обеспечивать гласность оценки, своевременность и аргументированность ее выставления;</w:t>
      </w:r>
    </w:p>
    <w:p>
      <w:pPr>
        <w:pStyle w:val="24"/>
        <w:numPr>
          <w:ilvl w:val="0"/>
          <w:numId w:val="11"/>
        </w:numPr>
        <w:shd w:val="clear" w:color="auto" w:fill="auto"/>
        <w:tabs>
          <w:tab w:val="left" w:pos="1200" w:leader="none"/>
        </w:tabs>
        <w:spacing w:before="0" w:after="0"/>
        <w:ind w:left="720" w:right="20" w:firstLine="400"/>
        <w:rPr/>
      </w:pPr>
      <w:r>
        <w:rPr/>
        <w:t>Принимать меры к немедленному устранению причин и условий, препятствующих нормально работе или затрудняющих ее (простой аварии), и немедленно сообщать о случившемся;</w:t>
      </w:r>
    </w:p>
    <w:p>
      <w:pPr>
        <w:pStyle w:val="24"/>
        <w:numPr>
          <w:ilvl w:val="0"/>
          <w:numId w:val="11"/>
        </w:numPr>
        <w:shd w:val="clear" w:color="auto" w:fill="auto"/>
        <w:tabs>
          <w:tab w:val="left" w:pos="1224" w:leader="none"/>
        </w:tabs>
        <w:spacing w:before="0" w:after="0"/>
        <w:ind w:left="720" w:right="20" w:firstLine="400"/>
        <w:rPr/>
      </w:pPr>
      <w:r>
        <w:rPr/>
        <w:t>Проходить в установленные сроки периодические медицинские осмотры (ст. 51.3 Закона РФ «Об образовании»). Педагогические работники несут полную ответственность за жизнь и здоровье учащихся во время проведения учебных занятий, внеклассных и внешкольных мероприятий, организуемых школой. Обо всех случаях травматизма учащихся немедленно сообщать администрации;</w:t>
      </w:r>
    </w:p>
    <w:p>
      <w:pPr>
        <w:pStyle w:val="24"/>
        <w:numPr>
          <w:ilvl w:val="0"/>
          <w:numId w:val="11"/>
        </w:numPr>
        <w:shd w:val="clear" w:color="auto" w:fill="auto"/>
        <w:tabs>
          <w:tab w:val="left" w:pos="2824" w:leader="none"/>
        </w:tabs>
        <w:spacing w:before="0" w:after="0"/>
        <w:ind w:firstLine="400"/>
        <w:rPr/>
      </w:pPr>
      <w:r>
        <w:rPr/>
        <w:t>Поддерживать</w:t>
        <w:tab/>
        <w:t>благоприятный морально-психологический климат в учреждении;</w:t>
      </w:r>
    </w:p>
    <w:p>
      <w:pPr>
        <w:pStyle w:val="24"/>
        <w:numPr>
          <w:ilvl w:val="0"/>
          <w:numId w:val="11"/>
        </w:numPr>
        <w:shd w:val="clear" w:color="auto" w:fill="auto"/>
        <w:tabs>
          <w:tab w:val="left" w:pos="1306" w:leader="none"/>
        </w:tabs>
        <w:spacing w:before="0" w:after="0"/>
        <w:ind w:left="720" w:right="20" w:firstLine="400"/>
        <w:rPr/>
      </w:pPr>
      <w:r>
        <w:rPr/>
        <w:t>Добросовестно исполнять свои трудовые обязанности, возложенные на него трудовым договором;</w:t>
      </w:r>
    </w:p>
    <w:p>
      <w:pPr>
        <w:pStyle w:val="24"/>
        <w:numPr>
          <w:ilvl w:val="0"/>
          <w:numId w:val="11"/>
        </w:numPr>
        <w:shd w:val="clear" w:color="auto" w:fill="auto"/>
        <w:tabs>
          <w:tab w:val="left" w:pos="1200" w:leader="none"/>
        </w:tabs>
        <w:spacing w:before="0" w:after="0"/>
        <w:ind w:left="720" w:right="20" w:firstLine="400"/>
        <w:rPr/>
      </w:pPr>
      <w:r>
        <w:rPr/>
        <w:t xml:space="preserve">Беречь собственность школы (оборудование, инвентарь, учебные пособия и т.д.), бережно относиться к имуществу работодателя и других работников, экономить тепловую и электрическую энергию, воду, воспитывать у </w:t>
      </w:r>
      <w:r>
        <w:rPr>
          <w:rStyle w:val="11"/>
        </w:rPr>
        <w:t>шк</w:t>
      </w:r>
      <w:r>
        <w:rPr/>
        <w:t>ольников бережное отношение к имуществу школы.</w:t>
      </w:r>
    </w:p>
    <w:p>
      <w:pPr>
        <w:pStyle w:val="24"/>
        <w:numPr>
          <w:ilvl w:val="0"/>
          <w:numId w:val="11"/>
        </w:numPr>
        <w:shd w:val="clear" w:color="auto" w:fill="auto"/>
        <w:tabs>
          <w:tab w:val="left" w:pos="1181" w:leader="none"/>
        </w:tabs>
        <w:spacing w:before="0" w:after="0"/>
        <w:ind w:left="720" w:right="20" w:firstLine="400"/>
        <w:rPr/>
      </w:pPr>
      <w:r>
        <w:rPr/>
        <w:t>Незамедлительно сообщить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w:t>
      </w:r>
    </w:p>
    <w:p>
      <w:pPr>
        <w:pStyle w:val="24"/>
        <w:numPr>
          <w:ilvl w:val="0"/>
          <w:numId w:val="11"/>
        </w:numPr>
        <w:shd w:val="clear" w:color="auto" w:fill="auto"/>
        <w:tabs>
          <w:tab w:val="left" w:pos="1378" w:leader="none"/>
        </w:tabs>
        <w:spacing w:before="0" w:after="0"/>
        <w:ind w:left="720" w:right="20" w:firstLine="400"/>
        <w:rPr/>
      </w:pPr>
      <w:r>
        <w:rPr/>
        <w:t>Соблюдать установленный порядок хранения материальных ценностей и документов;</w:t>
      </w:r>
    </w:p>
    <w:p>
      <w:pPr>
        <w:pStyle w:val="24"/>
        <w:numPr>
          <w:ilvl w:val="0"/>
          <w:numId w:val="11"/>
        </w:numPr>
        <w:shd w:val="clear" w:color="auto" w:fill="auto"/>
        <w:tabs>
          <w:tab w:val="left" w:pos="1310" w:leader="none"/>
        </w:tabs>
        <w:spacing w:before="0" w:after="0"/>
        <w:ind w:left="720" w:right="20" w:firstLine="400"/>
        <w:rPr/>
      </w:pPr>
      <w:r>
        <w:rPr/>
        <w:t>Применять необходимые меры к обеспечению сохранности оборудования и имущества школы, воспитывать бережное отношение к ним со стороны учащихся, заботиться о лучшем оснащении своего рабочего места;</w:t>
      </w:r>
    </w:p>
    <w:p>
      <w:pPr>
        <w:pStyle w:val="24"/>
        <w:numPr>
          <w:ilvl w:val="0"/>
          <w:numId w:val="11"/>
        </w:numPr>
        <w:shd w:val="clear" w:color="auto" w:fill="auto"/>
        <w:tabs>
          <w:tab w:val="left" w:pos="1195" w:leader="none"/>
        </w:tabs>
        <w:spacing w:before="0" w:after="0"/>
        <w:ind w:left="720" w:right="20" w:firstLine="400"/>
        <w:rPr/>
      </w:pPr>
      <w:r>
        <w:rPr/>
        <w:t>Создавать творческие условия для получения глубоких и прочных знаний, умений и навыков учащимися; обеспечивать сотрудничество с учащимися в процессе обучения и во внеурочной работе;</w:t>
      </w:r>
    </w:p>
    <w:p>
      <w:pPr>
        <w:pStyle w:val="24"/>
        <w:numPr>
          <w:ilvl w:val="0"/>
          <w:numId w:val="11"/>
        </w:numPr>
        <w:shd w:val="clear" w:color="auto" w:fill="auto"/>
        <w:tabs>
          <w:tab w:val="left" w:pos="1243" w:leader="none"/>
        </w:tabs>
        <w:spacing w:before="0" w:after="0"/>
        <w:ind w:left="720" w:right="20" w:firstLine="400"/>
        <w:rPr/>
      </w:pPr>
      <w:r>
        <w:rPr/>
        <w:t>Изучать индивидуальные способности учащихся, их семейно - бытовые условия, использовать в работе современные достижения психолого-педагогической науки и методики;</w:t>
      </w:r>
    </w:p>
    <w:p>
      <w:pPr>
        <w:pStyle w:val="24"/>
        <w:numPr>
          <w:ilvl w:val="0"/>
          <w:numId w:val="11"/>
        </w:numPr>
        <w:shd w:val="clear" w:color="auto" w:fill="auto"/>
        <w:tabs>
          <w:tab w:val="left" w:pos="1168" w:leader="none"/>
        </w:tabs>
        <w:spacing w:before="0" w:after="0"/>
        <w:ind w:firstLine="400"/>
        <w:rPr/>
      </w:pPr>
      <w:r>
        <w:rPr/>
        <w:t xml:space="preserve">Повышать свою квалификацию не реже, чем один раз в 3 лет;   </w:t>
      </w:r>
    </w:p>
    <w:p>
      <w:pPr>
        <w:pStyle w:val="24"/>
        <w:numPr>
          <w:ilvl w:val="0"/>
          <w:numId w:val="11"/>
        </w:numPr>
        <w:shd w:val="clear" w:color="auto" w:fill="auto"/>
        <w:tabs>
          <w:tab w:val="left" w:pos="1267" w:leader="none"/>
        </w:tabs>
        <w:spacing w:before="0" w:after="0"/>
        <w:ind w:left="720" w:right="20" w:firstLine="400"/>
        <w:rPr/>
      </w:pPr>
      <w:r>
        <w:rPr/>
        <w:t>Воспитывать учащихся на основе общечеловеческих ценностей, демократии и гуманизма, показывать личный пример следования им;</w:t>
      </w:r>
    </w:p>
    <w:p>
      <w:pPr>
        <w:pStyle w:val="24"/>
        <w:numPr>
          <w:ilvl w:val="0"/>
          <w:numId w:val="11"/>
        </w:numPr>
        <w:shd w:val="clear" w:color="auto" w:fill="auto"/>
        <w:tabs>
          <w:tab w:val="left" w:pos="1296" w:leader="none"/>
        </w:tabs>
        <w:spacing w:before="0" w:after="0"/>
        <w:ind w:left="720" w:right="20" w:firstLine="400"/>
        <w:rPr/>
      </w:pPr>
      <w:r>
        <w:rPr/>
        <w:t>Поддерживать постоянную связь с родителями (законными представителями) учащихся,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pPr>
        <w:pStyle w:val="24"/>
        <w:numPr>
          <w:ilvl w:val="0"/>
          <w:numId w:val="12"/>
        </w:numPr>
        <w:shd w:val="clear" w:color="auto" w:fill="auto"/>
        <w:tabs>
          <w:tab w:val="left" w:pos="1214" w:leader="none"/>
        </w:tabs>
        <w:spacing w:before="0" w:after="0"/>
        <w:ind w:left="720" w:right="20" w:firstLine="400"/>
        <w:rPr/>
      </w:pPr>
      <w:r>
        <w:rPr/>
        <w:t>Предоставлять возможность родителям, другим педагогам посещать свои уроки в «День открытых дверей» (по согласованию);</w:t>
      </w:r>
    </w:p>
    <w:p>
      <w:pPr>
        <w:pStyle w:val="24"/>
        <w:numPr>
          <w:ilvl w:val="0"/>
          <w:numId w:val="12"/>
        </w:numPr>
        <w:shd w:val="clear" w:color="auto" w:fill="auto"/>
        <w:tabs>
          <w:tab w:val="left" w:pos="1262" w:leader="none"/>
        </w:tabs>
        <w:spacing w:before="0" w:after="0"/>
        <w:ind w:left="720" w:right="20" w:firstLine="400"/>
        <w:rPr/>
      </w:pPr>
      <w:r>
        <w:rPr/>
        <w:t>Предоставлять возможность администрации посещать свои уроки, внеклассные мероприятия для осуществления внутри школьного контроля в соответствии с планом работы</w:t>
      </w:r>
    </w:p>
    <w:p>
      <w:pPr>
        <w:pStyle w:val="42"/>
        <w:shd w:val="clear" w:color="auto" w:fill="auto"/>
        <w:spacing w:lineRule="exact" w:line="370" w:before="0" w:after="0"/>
        <w:ind w:left="760" w:hanging="0"/>
        <w:jc w:val="left"/>
        <w:rPr/>
      </w:pPr>
      <w:r>
        <w:rPr/>
        <w:t>Запрещается:</w:t>
      </w:r>
    </w:p>
    <w:p>
      <w:pPr>
        <w:pStyle w:val="24"/>
        <w:numPr>
          <w:ilvl w:val="0"/>
          <w:numId w:val="13"/>
        </w:numPr>
        <w:shd w:val="clear" w:color="auto" w:fill="auto"/>
        <w:tabs>
          <w:tab w:val="left" w:pos="246" w:leader="none"/>
        </w:tabs>
        <w:spacing w:before="0" w:after="0"/>
        <w:ind w:left="20" w:hanging="0"/>
        <w:jc w:val="left"/>
        <w:rPr/>
      </w:pPr>
      <w:r>
        <w:rPr/>
        <w:t>Изменять по своему усмотрению расписание уроков, занятий и график работы;</w:t>
      </w:r>
    </w:p>
    <w:p>
      <w:pPr>
        <w:pStyle w:val="24"/>
        <w:shd w:val="clear" w:color="auto" w:fill="auto"/>
        <w:spacing w:before="0" w:after="0"/>
        <w:ind w:left="20" w:right="260" w:hanging="0"/>
        <w:jc w:val="left"/>
        <w:rPr/>
      </w:pPr>
      <w:r>
        <w:rPr/>
        <w:t>2.Отменять, удлинять или сокращать продолжительность уроков, занятий и перемен между ними;</w:t>
      </w:r>
    </w:p>
    <w:p>
      <w:pPr>
        <w:pStyle w:val="24"/>
        <w:numPr>
          <w:ilvl w:val="0"/>
          <w:numId w:val="14"/>
        </w:numPr>
        <w:shd w:val="clear" w:color="auto" w:fill="auto"/>
        <w:tabs>
          <w:tab w:val="left" w:pos="1215" w:leader="none"/>
        </w:tabs>
        <w:spacing w:before="0" w:after="0"/>
        <w:ind w:left="20" w:hanging="0"/>
        <w:jc w:val="left"/>
        <w:rPr/>
      </w:pPr>
      <w:r>
        <w:rPr/>
        <w:t>Удалять</w:t>
        <w:tab/>
        <w:t>учащихся с уроков без уведомления администрации;</w:t>
      </w:r>
    </w:p>
    <w:p>
      <w:pPr>
        <w:pStyle w:val="24"/>
        <w:numPr>
          <w:ilvl w:val="0"/>
          <w:numId w:val="14"/>
        </w:numPr>
        <w:shd w:val="clear" w:color="auto" w:fill="auto"/>
        <w:tabs>
          <w:tab w:val="left" w:pos="274" w:leader="none"/>
        </w:tabs>
        <w:spacing w:before="0" w:after="0"/>
        <w:ind w:left="20" w:hanging="0"/>
        <w:jc w:val="left"/>
        <w:rPr/>
      </w:pPr>
      <w:r>
        <w:rPr/>
        <w:t>Курить в помещении школы и на ее территории в присутствии детей;</w:t>
      </w:r>
    </w:p>
    <w:p>
      <w:pPr>
        <w:pStyle w:val="24"/>
        <w:numPr>
          <w:ilvl w:val="0"/>
          <w:numId w:val="14"/>
        </w:numPr>
        <w:shd w:val="clear" w:color="auto" w:fill="auto"/>
        <w:tabs>
          <w:tab w:val="left" w:pos="1604" w:leader="none"/>
        </w:tabs>
        <w:spacing w:before="0" w:after="0"/>
        <w:ind w:left="20" w:hanging="0"/>
        <w:jc w:val="left"/>
        <w:rPr/>
      </w:pPr>
      <w:r>
        <w:rPr/>
        <w:t>Применять</w:t>
        <w:tab/>
        <w:t>в процессе воспитания методы физического и психического насилия;</w:t>
      </w:r>
    </w:p>
    <w:p>
      <w:pPr>
        <w:pStyle w:val="24"/>
        <w:numPr>
          <w:ilvl w:val="0"/>
          <w:numId w:val="14"/>
        </w:numPr>
        <w:shd w:val="clear" w:color="auto" w:fill="auto"/>
        <w:tabs>
          <w:tab w:val="left" w:pos="212" w:leader="none"/>
        </w:tabs>
        <w:spacing w:before="0" w:after="0"/>
        <w:ind w:left="20" w:hanging="0"/>
        <w:jc w:val="left"/>
        <w:rPr/>
      </w:pPr>
      <w:r>
        <w:rPr/>
        <w:t>Допускать учеников в верхней одежде и без сменной обуви;</w:t>
      </w:r>
    </w:p>
    <w:p>
      <w:pPr>
        <w:pStyle w:val="24"/>
        <w:numPr>
          <w:ilvl w:val="0"/>
          <w:numId w:val="14"/>
        </w:numPr>
        <w:shd w:val="clear" w:color="auto" w:fill="auto"/>
        <w:tabs>
          <w:tab w:val="left" w:pos="212" w:leader="none"/>
        </w:tabs>
        <w:spacing w:before="0" w:after="380"/>
        <w:ind w:left="20" w:hanging="0"/>
        <w:jc w:val="left"/>
        <w:rPr/>
      </w:pPr>
      <w:r>
        <w:rPr/>
        <w:t>Допускать на урок, занятие без разрешения директора посторонних лиц.</w:t>
      </w:r>
    </w:p>
    <w:p>
      <w:pPr>
        <w:pStyle w:val="42"/>
        <w:numPr>
          <w:ilvl w:val="0"/>
          <w:numId w:val="7"/>
        </w:numPr>
        <w:shd w:val="clear" w:color="auto" w:fill="auto"/>
        <w:tabs>
          <w:tab w:val="left" w:pos="1038" w:leader="none"/>
        </w:tabs>
        <w:spacing w:lineRule="exact" w:line="270" w:before="0" w:after="42"/>
        <w:ind w:left="760" w:hanging="360"/>
        <w:jc w:val="left"/>
        <w:rPr/>
      </w:pPr>
      <w:r>
        <w:rPr/>
        <w:t>ТЕ</w:t>
      </w:r>
      <w:r>
        <w:rPr>
          <w:rStyle w:val="41"/>
          <w:b/>
          <w:bCs/>
        </w:rPr>
        <w:t>ХНИК</w:t>
      </w:r>
      <w:r>
        <w:rPr/>
        <w:t>А БЕЗОПАСНОСТИ И ПРОИЗВОДСТВЕННАЯ</w:t>
      </w:r>
    </w:p>
    <w:p>
      <w:pPr>
        <w:pStyle w:val="42"/>
        <w:shd w:val="clear" w:color="auto" w:fill="auto"/>
        <w:spacing w:lineRule="exact" w:line="270" w:before="0" w:after="267"/>
        <w:ind w:left="4040" w:hanging="0"/>
        <w:jc w:val="left"/>
        <w:rPr/>
      </w:pPr>
      <w:r>
        <w:rPr/>
        <w:t>САНИТАРИЯ</w:t>
      </w:r>
    </w:p>
    <w:p>
      <w:pPr>
        <w:pStyle w:val="24"/>
        <w:numPr>
          <w:ilvl w:val="1"/>
          <w:numId w:val="7"/>
        </w:numPr>
        <w:shd w:val="clear" w:color="auto" w:fill="auto"/>
        <w:tabs>
          <w:tab w:val="left" w:pos="1460" w:leader="none"/>
        </w:tabs>
        <w:spacing w:before="0" w:after="0"/>
        <w:ind w:left="20" w:right="760" w:firstLine="380"/>
        <w:rPr/>
      </w:pPr>
      <w:r>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(Рострудинспекция), предписания органов трудовой инспекции профсоюзов и представителей совместных комиссий по охране труда.</w:t>
      </w:r>
    </w:p>
    <w:p>
      <w:pPr>
        <w:pStyle w:val="24"/>
        <w:numPr>
          <w:ilvl w:val="1"/>
          <w:numId w:val="7"/>
        </w:numPr>
        <w:shd w:val="clear" w:color="auto" w:fill="auto"/>
        <w:tabs>
          <w:tab w:val="left" w:pos="1460" w:leader="none"/>
        </w:tabs>
        <w:spacing w:before="0" w:after="0"/>
        <w:ind w:left="20" w:right="760" w:firstLine="380"/>
        <w:rPr/>
      </w:pPr>
      <w:r>
        <w:rPr/>
        <w:t>Директор школы при обеспечении мер по охране труда должен руководствоваться:</w:t>
      </w:r>
    </w:p>
    <w:p>
      <w:pPr>
        <w:pStyle w:val="24"/>
        <w:numPr>
          <w:ilvl w:val="0"/>
          <w:numId w:val="2"/>
        </w:numPr>
        <w:shd w:val="clear" w:color="auto" w:fill="auto"/>
        <w:tabs>
          <w:tab w:val="left" w:pos="750" w:leader="none"/>
        </w:tabs>
        <w:spacing w:before="0" w:after="0"/>
        <w:ind w:left="20" w:firstLine="380"/>
        <w:rPr/>
      </w:pPr>
      <w:r>
        <w:rPr/>
        <w:t>ТК РФ раздел 10 «Охрана труда»;</w:t>
      </w:r>
    </w:p>
    <w:p>
      <w:pPr>
        <w:pStyle w:val="24"/>
        <w:numPr>
          <w:ilvl w:val="0"/>
          <w:numId w:val="2"/>
        </w:numPr>
        <w:shd w:val="clear" w:color="auto" w:fill="auto"/>
        <w:tabs>
          <w:tab w:val="left" w:pos="750" w:leader="none"/>
        </w:tabs>
        <w:spacing w:lineRule="exact" w:line="270" w:before="0" w:after="0"/>
        <w:ind w:left="20" w:firstLine="380"/>
        <w:rPr/>
      </w:pPr>
      <w:r>
        <w:rPr/>
        <w:t>Законом РФ «Об образовании»;</w:t>
      </w:r>
    </w:p>
    <w:p>
      <w:pPr>
        <w:pStyle w:val="24"/>
        <w:numPr>
          <w:ilvl w:val="0"/>
          <w:numId w:val="2"/>
        </w:numPr>
        <w:shd w:val="clear" w:color="auto" w:fill="auto"/>
        <w:tabs>
          <w:tab w:val="left" w:pos="746" w:leader="none"/>
        </w:tabs>
        <w:spacing w:lineRule="exact" w:line="365" w:before="0" w:after="0"/>
        <w:ind w:left="760" w:right="760" w:hanging="360"/>
        <w:rPr/>
      </w:pPr>
      <w:r>
        <w:rPr/>
        <w:t>Положением о порядке расследования, учета и оформления несчастных случаев с обучающимися и воспитанниками в системе образования РФ, утвержденных приказом МО РФ от 23.07.96 г. № 378;</w:t>
      </w:r>
    </w:p>
    <w:p>
      <w:pPr>
        <w:pStyle w:val="24"/>
        <w:numPr>
          <w:ilvl w:val="0"/>
          <w:numId w:val="2"/>
        </w:numPr>
        <w:shd w:val="clear" w:color="auto" w:fill="auto"/>
        <w:tabs>
          <w:tab w:val="left" w:pos="746" w:leader="none"/>
        </w:tabs>
        <w:spacing w:lineRule="exact" w:line="374" w:before="0" w:after="0"/>
        <w:ind w:left="760" w:right="760" w:hanging="360"/>
        <w:jc w:val="left"/>
        <w:rPr/>
      </w:pPr>
      <w:r>
        <w:rPr/>
        <w:t>Положением о расследовании и учете несчастных случаев на производстве, утвержденным постановлением правительства РФ от 11.03.99 г. №279;</w:t>
      </w:r>
    </w:p>
    <w:p>
      <w:pPr>
        <w:pStyle w:val="24"/>
        <w:numPr>
          <w:ilvl w:val="0"/>
          <w:numId w:val="2"/>
        </w:numPr>
        <w:shd w:val="clear" w:color="auto" w:fill="auto"/>
        <w:tabs>
          <w:tab w:val="left" w:pos="755" w:leader="none"/>
        </w:tabs>
        <w:spacing w:lineRule="exact" w:line="374" w:before="0" w:after="0"/>
        <w:ind w:left="760" w:right="760" w:hanging="360"/>
        <w:rPr/>
      </w:pPr>
      <w:r>
        <w:rPr/>
        <w:t xml:space="preserve">Санитарными правилами и нормами САНПИНа «Гигиенические требования к условиям обучения </w:t>
      </w:r>
      <w:r>
        <w:rPr>
          <w:rStyle w:val="11"/>
        </w:rPr>
        <w:t>шк</w:t>
      </w:r>
      <w:r>
        <w:rPr/>
        <w:t>ольников в образовательном учреждении», введенные в действие приказом Министерства здравоохранения и социального развития;</w:t>
      </w:r>
    </w:p>
    <w:p>
      <w:pPr>
        <w:pStyle w:val="24"/>
        <w:numPr>
          <w:ilvl w:val="0"/>
          <w:numId w:val="2"/>
        </w:numPr>
        <w:shd w:val="clear" w:color="auto" w:fill="auto"/>
        <w:tabs>
          <w:tab w:val="left" w:pos="746" w:leader="none"/>
        </w:tabs>
        <w:spacing w:lineRule="exact" w:line="374" w:before="0" w:after="0"/>
        <w:ind w:left="760" w:right="760" w:hanging="360"/>
        <w:jc w:val="left"/>
        <w:rPr/>
      </w:pPr>
      <w:r>
        <w:rPr/>
        <w:t>Государственными стандартами РФ № 12.006 за 2002 год и «Общие требования к охране труда в организациях»;</w:t>
      </w:r>
    </w:p>
    <w:p>
      <w:pPr>
        <w:pStyle w:val="24"/>
        <w:numPr>
          <w:ilvl w:val="0"/>
          <w:numId w:val="2"/>
        </w:numPr>
        <w:shd w:val="clear" w:color="auto" w:fill="auto"/>
        <w:tabs>
          <w:tab w:val="left" w:pos="822" w:leader="none"/>
        </w:tabs>
        <w:spacing w:lineRule="exact" w:line="374" w:before="0" w:after="0"/>
        <w:ind w:left="760" w:right="760" w:hanging="360"/>
        <w:rPr/>
      </w:pPr>
      <w:r>
        <w:rPr/>
        <w:t>Типовыми положениями о порядке обучения и проверке знаний по охране труда руководителей и специалистов учреждений, предприятий в системе образования, утвержденных постановлением Министерства труда РФ от 12.10.94 г. № 65.</w:t>
      </w:r>
    </w:p>
    <w:p>
      <w:pPr>
        <w:sectPr>
          <w:type w:val="nextPage"/>
          <w:pgSz w:w="11906" w:h="16838"/>
          <w:pgMar w:left="435" w:right="411" w:header="0" w:top="731" w:footer="0" w:bottom="516" w:gutter="0"/>
          <w:pgNumType w:fmt="decimal"/>
          <w:formProt w:val="false"/>
          <w:textDirection w:val="lrTb"/>
        </w:sectPr>
        <w:pStyle w:val="24"/>
        <w:numPr>
          <w:ilvl w:val="1"/>
          <w:numId w:val="7"/>
        </w:numPr>
        <w:shd w:val="clear" w:color="auto" w:fill="auto"/>
        <w:tabs>
          <w:tab w:val="left" w:pos="1455" w:leader="none"/>
        </w:tabs>
        <w:spacing w:lineRule="exact" w:line="374" w:before="0" w:after="0"/>
        <w:ind w:left="20" w:right="760" w:firstLine="380"/>
        <w:rPr/>
      </w:pPr>
      <w:r>
        <w:rPr/>
        <w:t>Все работники школы, включая директора, обязаны проходить обучение, инструктаж, проверку знаний правил, норм и инструкций по охране труда и технике</w:t>
      </w:r>
    </w:p>
    <w:p>
      <w:pPr>
        <w:pStyle w:val="24"/>
        <w:shd w:val="clear" w:color="auto" w:fill="auto"/>
        <w:spacing w:before="0" w:after="300"/>
        <w:ind w:left="20" w:right="500" w:hanging="0"/>
        <w:jc w:val="left"/>
        <w:rPr/>
      </w:pPr>
      <w:r>
        <w:rPr/>
        <w:t>безопасности в порядке и сроки, которые установлены для определенных видов работ и профессий.</w:t>
      </w:r>
    </w:p>
    <w:p>
      <w:pPr>
        <w:pStyle w:val="34"/>
        <w:keepNext/>
        <w:keepLines/>
        <w:numPr>
          <w:ilvl w:val="0"/>
          <w:numId w:val="7"/>
        </w:numPr>
        <w:shd w:val="clear" w:color="auto" w:fill="auto"/>
        <w:tabs>
          <w:tab w:val="left" w:pos="1266" w:leader="none"/>
        </w:tabs>
        <w:spacing w:lineRule="exact" w:line="370" w:before="0" w:after="0"/>
        <w:ind w:left="820" w:hanging="360"/>
        <w:jc w:val="left"/>
        <w:rPr/>
      </w:pPr>
      <w:bookmarkStart w:id="3" w:name="bookmark5"/>
      <w:r>
        <w:rPr/>
        <w:t>ПОРЯДОК В ПОМЕЩЕНИЯХ И НА ТЕРРИТОР</w:t>
      </w:r>
      <w:r>
        <w:rPr>
          <w:rStyle w:val="32"/>
          <w:b/>
          <w:bCs/>
        </w:rPr>
        <w:t>ИИ</w:t>
      </w:r>
      <w:r>
        <w:rPr/>
        <w:t xml:space="preserve"> </w:t>
      </w:r>
      <w:bookmarkEnd w:id="3"/>
      <w:r>
        <w:rPr/>
        <w:t>ШКОЛЫ</w:t>
      </w:r>
    </w:p>
    <w:p>
      <w:pPr>
        <w:pStyle w:val="24"/>
        <w:numPr>
          <w:ilvl w:val="1"/>
          <w:numId w:val="7"/>
        </w:numPr>
        <w:shd w:val="clear" w:color="auto" w:fill="auto"/>
        <w:tabs>
          <w:tab w:val="left" w:pos="1474" w:leader="none"/>
        </w:tabs>
        <w:spacing w:before="0" w:after="0"/>
        <w:ind w:left="20" w:right="500" w:firstLine="420"/>
        <w:rPr/>
      </w:pPr>
      <w:r>
        <w:rPr/>
        <w:t>Ответственность за благоустройство территории и поддержание порядка в учебных помещениях (наличие исправной мебели, учебного оборудования, поддержание нормальной температуры, освещение и пр.) несут заместитель директора по административно-хозяйственной части школы, другие педагоги, за которыми закреплены классы.</w:t>
      </w:r>
    </w:p>
    <w:p>
      <w:pPr>
        <w:pStyle w:val="24"/>
        <w:numPr>
          <w:ilvl w:val="1"/>
          <w:numId w:val="7"/>
        </w:numPr>
        <w:shd w:val="clear" w:color="auto" w:fill="auto"/>
        <w:tabs>
          <w:tab w:val="left" w:pos="1465" w:leader="none"/>
        </w:tabs>
        <w:spacing w:before="0" w:after="0"/>
        <w:ind w:left="20" w:right="500" w:firstLine="420"/>
        <w:rPr/>
      </w:pPr>
      <w:r>
        <w:rPr/>
        <w:t>За исправность оборудования в лабораториях и кабинетах (физика, химия, спортивный зал, компьютерные классы), а также за готовность учебных пособий к занятиям отвечают соответствующие ведущие педагоги.</w:t>
      </w:r>
    </w:p>
    <w:p>
      <w:pPr>
        <w:pStyle w:val="24"/>
        <w:numPr>
          <w:ilvl w:val="1"/>
          <w:numId w:val="7"/>
        </w:numPr>
        <w:shd w:val="clear" w:color="auto" w:fill="auto"/>
        <w:tabs>
          <w:tab w:val="left" w:pos="1438" w:leader="none"/>
        </w:tabs>
        <w:spacing w:before="0" w:after="0"/>
        <w:ind w:left="20" w:firstLine="420"/>
        <w:rPr/>
      </w:pPr>
      <w:r>
        <w:rPr/>
        <w:t>В помещениях и на территории школы воспрещается:</w:t>
      </w:r>
    </w:p>
    <w:p>
      <w:pPr>
        <w:pStyle w:val="24"/>
        <w:numPr>
          <w:ilvl w:val="0"/>
          <w:numId w:val="2"/>
        </w:numPr>
        <w:shd w:val="clear" w:color="auto" w:fill="auto"/>
        <w:tabs>
          <w:tab w:val="left" w:pos="1078" w:leader="none"/>
        </w:tabs>
        <w:spacing w:lineRule="exact" w:line="374" w:before="0" w:after="0"/>
        <w:ind w:left="820" w:right="20" w:hanging="360"/>
        <w:jc w:val="left"/>
        <w:rPr/>
      </w:pPr>
      <w:r>
        <w:rPr/>
        <w:t>распитие спиртных напитков, употребление наркотических и токсических веществ;</w:t>
      </w:r>
    </w:p>
    <w:p>
      <w:pPr>
        <w:pStyle w:val="24"/>
        <w:numPr>
          <w:ilvl w:val="0"/>
          <w:numId w:val="2"/>
        </w:numPr>
        <w:shd w:val="clear" w:color="auto" w:fill="auto"/>
        <w:tabs>
          <w:tab w:val="left" w:pos="1098" w:leader="none"/>
        </w:tabs>
        <w:spacing w:lineRule="exact" w:line="374" w:before="0" w:after="0"/>
        <w:ind w:left="20" w:firstLine="420"/>
        <w:rPr/>
      </w:pPr>
      <w:r>
        <w:rPr/>
        <w:t>игра в азартные игры (карты, кости и др.);</w:t>
      </w:r>
    </w:p>
    <w:p>
      <w:pPr>
        <w:pStyle w:val="24"/>
        <w:numPr>
          <w:ilvl w:val="0"/>
          <w:numId w:val="2"/>
        </w:numPr>
        <w:shd w:val="clear" w:color="auto" w:fill="auto"/>
        <w:tabs>
          <w:tab w:val="left" w:pos="1098" w:leader="none"/>
        </w:tabs>
        <w:spacing w:lineRule="exact" w:line="374" w:before="0" w:after="0"/>
        <w:ind w:left="20" w:firstLine="420"/>
        <w:rPr/>
      </w:pPr>
      <w:r>
        <w:rPr/>
        <w:t>курение;</w:t>
      </w:r>
    </w:p>
    <w:p>
      <w:pPr>
        <w:pStyle w:val="24"/>
        <w:numPr>
          <w:ilvl w:val="0"/>
          <w:numId w:val="2"/>
        </w:numPr>
        <w:shd w:val="clear" w:color="auto" w:fill="auto"/>
        <w:tabs>
          <w:tab w:val="left" w:pos="1098" w:leader="none"/>
        </w:tabs>
        <w:spacing w:lineRule="exact" w:line="374" w:before="0" w:after="0"/>
        <w:ind w:left="20" w:firstLine="420"/>
        <w:rPr/>
      </w:pPr>
      <w:r>
        <w:rPr/>
        <w:t>громкие разговоры, шум во время занятий.</w:t>
      </w:r>
    </w:p>
    <w:p>
      <w:pPr>
        <w:pStyle w:val="24"/>
        <w:numPr>
          <w:ilvl w:val="1"/>
          <w:numId w:val="7"/>
        </w:numPr>
        <w:shd w:val="clear" w:color="auto" w:fill="auto"/>
        <w:tabs>
          <w:tab w:val="left" w:pos="1455" w:leader="none"/>
        </w:tabs>
        <w:spacing w:lineRule="exact" w:line="374" w:before="0" w:after="0"/>
        <w:ind w:left="20" w:right="500" w:firstLine="420"/>
        <w:rPr/>
      </w:pPr>
      <w:r>
        <w:rPr/>
        <w:t>Правила внутреннего распорядка вывешиваются в помещениях школы на видном месте.</w:t>
      </w:r>
    </w:p>
    <w:p>
      <w:pPr>
        <w:pStyle w:val="24"/>
        <w:numPr>
          <w:ilvl w:val="1"/>
          <w:numId w:val="7"/>
        </w:numPr>
        <w:shd w:val="clear" w:color="auto" w:fill="auto"/>
        <w:tabs>
          <w:tab w:val="left" w:pos="1455" w:leader="none"/>
        </w:tabs>
        <w:spacing w:lineRule="exact" w:line="374" w:before="0" w:after="304"/>
        <w:ind w:left="20" w:right="500" w:firstLine="420"/>
        <w:rPr/>
      </w:pPr>
      <w:r>
        <w:rPr/>
        <w:t>Дополнения и изменения к Правилам внутреннего распорядка утверждает Совет школы.</w:t>
      </w:r>
    </w:p>
    <w:p>
      <w:pPr>
        <w:pStyle w:val="34"/>
        <w:keepNext/>
        <w:keepLines/>
        <w:numPr>
          <w:ilvl w:val="0"/>
          <w:numId w:val="7"/>
        </w:numPr>
        <w:shd w:val="clear" w:color="auto" w:fill="auto"/>
        <w:tabs>
          <w:tab w:val="left" w:pos="454" w:leader="none"/>
        </w:tabs>
        <w:spacing w:lineRule="exact" w:line="370" w:before="0" w:after="0"/>
        <w:ind w:left="200" w:hanging="360"/>
        <w:rPr/>
      </w:pPr>
      <w:bookmarkStart w:id="4" w:name="bookmark6"/>
      <w:bookmarkEnd w:id="4"/>
      <w:r>
        <w:rPr/>
        <w:t>ОСНОВНЫЕ ПРАВА И ОБЯЗАННОСТИ РАБОТОДАТЕЛЯ</w:t>
      </w:r>
    </w:p>
    <w:p>
      <w:pPr>
        <w:pStyle w:val="34"/>
        <w:keepNext/>
        <w:keepLines/>
        <w:numPr>
          <w:ilvl w:val="1"/>
          <w:numId w:val="7"/>
        </w:numPr>
        <w:shd w:val="clear" w:color="auto" w:fill="auto"/>
        <w:tabs>
          <w:tab w:val="left" w:pos="915" w:leader="none"/>
        </w:tabs>
        <w:spacing w:lineRule="exact" w:line="370" w:before="0" w:after="0"/>
        <w:ind w:left="20" w:firstLine="420"/>
        <w:jc w:val="both"/>
        <w:rPr/>
      </w:pPr>
      <w:bookmarkStart w:id="5" w:name="bookmark7"/>
      <w:bookmarkEnd w:id="5"/>
      <w:r>
        <w:rPr/>
        <w:t>Работодатель имеет право:</w:t>
      </w:r>
    </w:p>
    <w:p>
      <w:pPr>
        <w:pStyle w:val="24"/>
        <w:numPr>
          <w:ilvl w:val="2"/>
          <w:numId w:val="7"/>
        </w:numPr>
        <w:shd w:val="clear" w:color="auto" w:fill="auto"/>
        <w:tabs>
          <w:tab w:val="left" w:pos="1179" w:leader="none"/>
        </w:tabs>
        <w:spacing w:before="0" w:after="0"/>
        <w:ind w:left="20" w:firstLine="420"/>
        <w:rPr/>
      </w:pPr>
      <w:r>
        <w:rPr/>
        <w:t>Поощрять работников за добросовестный эффективный труд;</w:t>
      </w:r>
    </w:p>
    <w:p>
      <w:pPr>
        <w:pStyle w:val="24"/>
        <w:numPr>
          <w:ilvl w:val="2"/>
          <w:numId w:val="7"/>
        </w:numPr>
        <w:shd w:val="clear" w:color="auto" w:fill="auto"/>
        <w:tabs>
          <w:tab w:val="left" w:pos="1177" w:leader="none"/>
        </w:tabs>
        <w:spacing w:before="0" w:after="0"/>
        <w:ind w:left="20" w:right="20" w:firstLine="420"/>
        <w:rPr/>
      </w:pPr>
      <w:r>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pPr>
        <w:pStyle w:val="24"/>
        <w:numPr>
          <w:ilvl w:val="2"/>
          <w:numId w:val="7"/>
        </w:numPr>
        <w:shd w:val="clear" w:color="auto" w:fill="auto"/>
        <w:tabs>
          <w:tab w:val="left" w:pos="1191" w:leader="none"/>
        </w:tabs>
        <w:spacing w:before="0" w:after="0"/>
        <w:ind w:left="20" w:right="20" w:firstLine="420"/>
        <w:rPr/>
      </w:pPr>
      <w:r>
        <w:rPr/>
        <w:t>Привлекать работников к дисциплинарной и материальной ответственности в порядке, установленном законодательством;</w:t>
      </w:r>
    </w:p>
    <w:p>
      <w:pPr>
        <w:pStyle w:val="24"/>
        <w:numPr>
          <w:ilvl w:val="2"/>
          <w:numId w:val="7"/>
        </w:numPr>
        <w:shd w:val="clear" w:color="auto" w:fill="auto"/>
        <w:tabs>
          <w:tab w:val="left" w:pos="1112" w:leader="none"/>
        </w:tabs>
        <w:spacing w:before="0" w:after="0"/>
        <w:ind w:left="20" w:firstLine="420"/>
        <w:rPr/>
      </w:pPr>
      <w:r>
        <w:rPr/>
        <w:t>Принимать локальные нормативные акты;</w:t>
      </w:r>
    </w:p>
    <w:p>
      <w:pPr>
        <w:pStyle w:val="24"/>
        <w:numPr>
          <w:ilvl w:val="2"/>
          <w:numId w:val="7"/>
        </w:numPr>
        <w:shd w:val="clear" w:color="auto" w:fill="auto"/>
        <w:tabs>
          <w:tab w:val="left" w:pos="1201" w:leader="none"/>
        </w:tabs>
        <w:spacing w:before="0" w:after="0"/>
        <w:ind w:left="20" w:right="20" w:firstLine="420"/>
        <w:rPr/>
      </w:pPr>
      <w:r>
        <w:rPr/>
        <w:t>Работодатель пользуется другими правами, предусмотренными трудовым законодательством и иными правовыми актами, содержащими нормы трудового права.</w:t>
      </w:r>
    </w:p>
    <w:p>
      <w:pPr>
        <w:pStyle w:val="24"/>
        <w:numPr>
          <w:ilvl w:val="2"/>
          <w:numId w:val="7"/>
        </w:numPr>
        <w:shd w:val="clear" w:color="auto" w:fill="auto"/>
        <w:tabs>
          <w:tab w:val="left" w:pos="1191" w:leader="none"/>
        </w:tabs>
        <w:spacing w:before="0" w:after="0"/>
        <w:ind w:left="20" w:right="20" w:firstLine="420"/>
        <w:rPr/>
      </w:pPr>
      <w:r>
        <w:rPr/>
        <w:t>Без доверенности действовать от имени школы, представлять ее интересы, распоряжаться имуществом школы, согласно договору между Учредителем и школой, заключать договоры, в том числе трудовые, пользоваться правом распоряжения средствами, издавать приказы и распоряжения, обязательные для всех работников школы;</w:t>
      </w:r>
    </w:p>
    <w:p>
      <w:pPr>
        <w:pStyle w:val="24"/>
        <w:numPr>
          <w:ilvl w:val="2"/>
          <w:numId w:val="7"/>
        </w:numPr>
        <w:shd w:val="clear" w:color="auto" w:fill="auto"/>
        <w:tabs>
          <w:tab w:val="left" w:pos="1297" w:leader="none"/>
        </w:tabs>
        <w:spacing w:before="0" w:after="0"/>
        <w:ind w:left="20" w:right="20" w:firstLine="420"/>
        <w:rPr/>
      </w:pPr>
      <w:r>
        <w:rPr/>
        <w:t>На материально-техническое обеспечение и оснащение образовательного процесса, оборудование помещений в соответствии с государственными и местными</w:t>
      </w:r>
    </w:p>
    <w:p>
      <w:pPr>
        <w:pStyle w:val="24"/>
        <w:shd w:val="clear" w:color="auto" w:fill="auto"/>
        <w:spacing w:before="0" w:after="0"/>
        <w:ind w:hanging="0"/>
        <w:jc w:val="left"/>
        <w:rPr/>
      </w:pPr>
      <w:r>
        <w:rPr/>
        <w:t>нормами и требованиями, осуществляемыми в пределах собственных финансовых средств;</w:t>
      </w:r>
    </w:p>
    <w:p>
      <w:pPr>
        <w:pStyle w:val="24"/>
        <w:numPr>
          <w:ilvl w:val="2"/>
          <w:numId w:val="7"/>
        </w:numPr>
        <w:shd w:val="clear" w:color="auto" w:fill="auto"/>
        <w:tabs>
          <w:tab w:val="left" w:pos="1166" w:leader="none"/>
        </w:tabs>
        <w:spacing w:before="0" w:after="0"/>
        <w:ind w:left="1440" w:right="20" w:firstLine="440"/>
        <w:rPr/>
      </w:pPr>
      <w:r>
        <w:rPr/>
        <w:t>Рационально использовать выделяемые бюджетные средства и добровольные пожертвования, а также собственные средства школы;</w:t>
      </w:r>
    </w:p>
    <w:p>
      <w:pPr>
        <w:pStyle w:val="24"/>
        <w:numPr>
          <w:ilvl w:val="2"/>
          <w:numId w:val="7"/>
        </w:numPr>
        <w:shd w:val="clear" w:color="auto" w:fill="auto"/>
        <w:tabs>
          <w:tab w:val="left" w:pos="1282" w:leader="none"/>
        </w:tabs>
        <w:spacing w:before="0" w:after="0"/>
        <w:ind w:left="1440" w:right="20" w:firstLine="440"/>
        <w:rPr/>
      </w:pPr>
      <w:r>
        <w:rPr/>
        <w:t>На подбор, прием на работу и расстановку педагогических кадров и учебно</w:t>
        <w:softHyphen/>
        <w:t>вспомогательного и обслуживающего персонала;</w:t>
      </w:r>
    </w:p>
    <w:p>
      <w:pPr>
        <w:pStyle w:val="24"/>
        <w:numPr>
          <w:ilvl w:val="2"/>
          <w:numId w:val="7"/>
        </w:numPr>
        <w:shd w:val="clear" w:color="auto" w:fill="auto"/>
        <w:tabs>
          <w:tab w:val="left" w:pos="1251" w:leader="none"/>
        </w:tabs>
        <w:spacing w:before="0" w:after="0"/>
        <w:ind w:firstLine="440"/>
        <w:rPr/>
      </w:pPr>
      <w:r>
        <w:rPr/>
        <w:t>На организацию и совершенствование образовательного процесса;</w:t>
      </w:r>
    </w:p>
    <w:p>
      <w:pPr>
        <w:pStyle w:val="24"/>
        <w:numPr>
          <w:ilvl w:val="2"/>
          <w:numId w:val="7"/>
        </w:numPr>
        <w:shd w:val="clear" w:color="auto" w:fill="auto"/>
        <w:tabs>
          <w:tab w:val="left" w:pos="1267" w:leader="none"/>
        </w:tabs>
        <w:spacing w:before="0" w:after="0"/>
        <w:ind w:left="1440" w:right="20" w:firstLine="440"/>
        <w:rPr/>
      </w:pPr>
      <w:r>
        <w:rPr/>
        <w:t>На утверждение учебных программ и учебных планов, графиков, расписания занятий, должностных инструкций;</w:t>
      </w:r>
    </w:p>
    <w:p>
      <w:pPr>
        <w:pStyle w:val="24"/>
        <w:numPr>
          <w:ilvl w:val="2"/>
          <w:numId w:val="7"/>
        </w:numPr>
        <w:shd w:val="clear" w:color="auto" w:fill="auto"/>
        <w:tabs>
          <w:tab w:val="left" w:pos="1315" w:leader="none"/>
        </w:tabs>
        <w:spacing w:before="0" w:after="0"/>
        <w:ind w:left="1440" w:right="20" w:firstLine="440"/>
        <w:rPr/>
      </w:pPr>
      <w:r>
        <w:rPr/>
        <w:t>На участие в разработке Устава школы и Правил внутреннего трудового распорядка школы и других документов;</w:t>
      </w:r>
    </w:p>
    <w:p>
      <w:pPr>
        <w:pStyle w:val="24"/>
        <w:numPr>
          <w:ilvl w:val="2"/>
          <w:numId w:val="7"/>
        </w:numPr>
        <w:shd w:val="clear" w:color="auto" w:fill="auto"/>
        <w:tabs>
          <w:tab w:val="left" w:pos="1469" w:leader="none"/>
        </w:tabs>
        <w:spacing w:before="0" w:after="0"/>
        <w:ind w:left="1440" w:right="20" w:firstLine="440"/>
        <w:rPr/>
      </w:pPr>
      <w:r>
        <w:rPr/>
        <w:t>На установление структуры управления школой, штатного расписания, распределения должностных обязанностей;</w:t>
      </w:r>
    </w:p>
    <w:p>
      <w:pPr>
        <w:pStyle w:val="24"/>
        <w:numPr>
          <w:ilvl w:val="2"/>
          <w:numId w:val="7"/>
        </w:numPr>
        <w:shd w:val="clear" w:color="auto" w:fill="auto"/>
        <w:tabs>
          <w:tab w:val="left" w:pos="1325" w:leader="none"/>
        </w:tabs>
        <w:spacing w:before="0" w:after="300"/>
        <w:ind w:left="1440" w:right="20" w:firstLine="440"/>
        <w:rPr/>
      </w:pPr>
      <w:r>
        <w:rPr/>
        <w:t>На формирование контингента учащихся, проживающих на закрепленной территории.</w:t>
      </w:r>
    </w:p>
    <w:p>
      <w:pPr>
        <w:pStyle w:val="34"/>
        <w:keepNext/>
        <w:keepLines/>
        <w:numPr>
          <w:ilvl w:val="0"/>
          <w:numId w:val="15"/>
        </w:numPr>
        <w:shd w:val="clear" w:color="auto" w:fill="auto"/>
        <w:tabs>
          <w:tab w:val="left" w:pos="910" w:leader="none"/>
        </w:tabs>
        <w:spacing w:lineRule="exact" w:line="370" w:before="0" w:after="0"/>
        <w:ind w:firstLine="440"/>
        <w:jc w:val="both"/>
        <w:rPr/>
      </w:pPr>
      <w:bookmarkStart w:id="6" w:name="bookmark8"/>
      <w:bookmarkEnd w:id="6"/>
      <w:r>
        <w:rPr/>
        <w:t>Работодатель обязан:</w:t>
      </w:r>
    </w:p>
    <w:p>
      <w:pPr>
        <w:pStyle w:val="24"/>
        <w:numPr>
          <w:ilvl w:val="0"/>
          <w:numId w:val="16"/>
        </w:numPr>
        <w:shd w:val="clear" w:color="auto" w:fill="auto"/>
        <w:tabs>
          <w:tab w:val="left" w:pos="1246" w:leader="none"/>
        </w:tabs>
        <w:spacing w:before="0" w:after="0"/>
        <w:ind w:firstLine="440"/>
        <w:rPr/>
      </w:pPr>
      <w:r>
        <w:rPr/>
        <w:t>Предоставить работникам работу, обусловленную трудовым договором;</w:t>
      </w:r>
    </w:p>
    <w:p>
      <w:pPr>
        <w:pStyle w:val="24"/>
        <w:numPr>
          <w:ilvl w:val="0"/>
          <w:numId w:val="16"/>
        </w:numPr>
        <w:shd w:val="clear" w:color="auto" w:fill="auto"/>
        <w:tabs>
          <w:tab w:val="left" w:pos="1464" w:leader="none"/>
        </w:tabs>
        <w:spacing w:before="0" w:after="0"/>
        <w:ind w:left="720" w:right="20" w:firstLine="440"/>
        <w:rPr/>
      </w:pPr>
      <w:r>
        <w:rPr/>
        <w:t>Ознакомить работника с условиями оплаты труда, правилами внутреннего трудового распорядка, должностной инструкцией;</w:t>
      </w:r>
    </w:p>
    <w:p>
      <w:pPr>
        <w:pStyle w:val="24"/>
        <w:numPr>
          <w:ilvl w:val="0"/>
          <w:numId w:val="16"/>
        </w:numPr>
        <w:shd w:val="clear" w:color="auto" w:fill="auto"/>
        <w:tabs>
          <w:tab w:val="left" w:pos="1234" w:leader="none"/>
        </w:tabs>
        <w:spacing w:before="0" w:after="0"/>
        <w:ind w:left="720" w:right="20" w:firstLine="440"/>
        <w:rPr/>
      </w:pPr>
      <w:r>
        <w:rPr/>
        <w:t>Осуществлять обязательное социальное страхование работников в порядке, установленном федеральными законами;</w:t>
      </w:r>
    </w:p>
    <w:p>
      <w:pPr>
        <w:pStyle w:val="24"/>
        <w:numPr>
          <w:ilvl w:val="0"/>
          <w:numId w:val="16"/>
        </w:numPr>
        <w:shd w:val="clear" w:color="auto" w:fill="auto"/>
        <w:tabs>
          <w:tab w:val="left" w:pos="1392" w:leader="none"/>
        </w:tabs>
        <w:spacing w:before="0" w:after="0"/>
        <w:ind w:left="720" w:right="20" w:firstLine="440"/>
        <w:rPr/>
      </w:pPr>
      <w:r>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 договором;</w:t>
      </w:r>
    </w:p>
    <w:p>
      <w:pPr>
        <w:pStyle w:val="24"/>
        <w:numPr>
          <w:ilvl w:val="0"/>
          <w:numId w:val="16"/>
        </w:numPr>
        <w:shd w:val="clear" w:color="auto" w:fill="auto"/>
        <w:tabs>
          <w:tab w:val="left" w:pos="1205" w:leader="none"/>
        </w:tabs>
        <w:spacing w:before="0" w:after="0"/>
        <w:ind w:left="720" w:right="20" w:firstLine="440"/>
        <w:rPr/>
      </w:pPr>
      <w:r>
        <w:rPr/>
        <w:t>Организовать труд педагогов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год;</w:t>
      </w:r>
    </w:p>
    <w:p>
      <w:pPr>
        <w:pStyle w:val="24"/>
        <w:numPr>
          <w:ilvl w:val="0"/>
          <w:numId w:val="16"/>
        </w:numPr>
        <w:shd w:val="clear" w:color="auto" w:fill="auto"/>
        <w:tabs>
          <w:tab w:val="left" w:pos="1133" w:leader="none"/>
        </w:tabs>
        <w:spacing w:before="0" w:after="0"/>
        <w:ind w:left="720" w:right="20" w:firstLine="440"/>
        <w:rPr/>
      </w:pPr>
      <w:r>
        <w:rPr/>
        <w:t>Обеспечить здоровые и безопасные условия труда и учебы, исправное состояние помещений, отопления, освещения, инвентаря и прочего оборудования, наличие необходимых в работе материалов;</w:t>
      </w:r>
    </w:p>
    <w:p>
      <w:pPr>
        <w:pStyle w:val="24"/>
        <w:numPr>
          <w:ilvl w:val="0"/>
          <w:numId w:val="16"/>
        </w:numPr>
        <w:shd w:val="clear" w:color="auto" w:fill="auto"/>
        <w:tabs>
          <w:tab w:val="left" w:pos="1162" w:leader="none"/>
        </w:tabs>
        <w:spacing w:before="0" w:after="0"/>
        <w:ind w:left="720" w:right="20" w:firstLine="440"/>
        <w:rPr/>
      </w:pPr>
      <w:r>
        <w:rPr/>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pPr>
        <w:pStyle w:val="24"/>
        <w:numPr>
          <w:ilvl w:val="0"/>
          <w:numId w:val="16"/>
        </w:numPr>
        <w:shd w:val="clear" w:color="auto" w:fill="auto"/>
        <w:tabs>
          <w:tab w:val="left" w:pos="1051" w:leader="none"/>
        </w:tabs>
        <w:spacing w:before="0" w:after="0"/>
        <w:ind w:left="720" w:right="20" w:firstLine="440"/>
        <w:rPr/>
      </w:pPr>
      <w:r>
        <w:rPr/>
        <w:t>Своевременно рассматривать предложения работников, направленные на улучшение деятельности школы, поддерживать и поощрять лучших работников школы;</w:t>
      </w:r>
    </w:p>
    <w:p>
      <w:pPr>
        <w:pStyle w:val="24"/>
        <w:numPr>
          <w:ilvl w:val="0"/>
          <w:numId w:val="16"/>
        </w:numPr>
        <w:shd w:val="clear" w:color="auto" w:fill="auto"/>
        <w:tabs>
          <w:tab w:val="left" w:pos="1166" w:leader="none"/>
        </w:tabs>
        <w:spacing w:before="0" w:after="0"/>
        <w:ind w:left="720" w:right="20" w:firstLine="440"/>
        <w:rPr/>
      </w:pPr>
      <w:r>
        <w:rPr/>
        <w:t>Совершенствовать организацию труда, обеспечивать выполнение действующих условий оплаты труда, своевременно выдавать заработную плату и пособия;</w:t>
      </w:r>
    </w:p>
    <w:p>
      <w:pPr>
        <w:pStyle w:val="24"/>
        <w:numPr>
          <w:ilvl w:val="0"/>
          <w:numId w:val="16"/>
        </w:numPr>
        <w:shd w:val="clear" w:color="auto" w:fill="auto"/>
        <w:tabs>
          <w:tab w:val="left" w:pos="1251" w:leader="none"/>
        </w:tabs>
        <w:spacing w:before="0" w:after="0"/>
        <w:ind w:firstLine="440"/>
        <w:rPr/>
      </w:pPr>
      <w:r>
        <w:rPr/>
        <w:t>Принимать меры по обеспечению учебной и трудовой дисциплины;</w:t>
      </w:r>
    </w:p>
    <w:p>
      <w:pPr>
        <w:pStyle w:val="24"/>
        <w:numPr>
          <w:ilvl w:val="0"/>
          <w:numId w:val="16"/>
        </w:numPr>
        <w:shd w:val="clear" w:color="auto" w:fill="auto"/>
        <w:tabs>
          <w:tab w:val="left" w:pos="1320" w:leader="none"/>
        </w:tabs>
        <w:spacing w:before="0" w:after="0"/>
        <w:ind w:left="720" w:right="20" w:firstLine="440"/>
        <w:rPr/>
      </w:pPr>
      <w:r>
        <w:rPr/>
        <w:t>Соблюдать законодательство о труде, улучшать условия труда работников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pPr>
        <w:pStyle w:val="24"/>
        <w:numPr>
          <w:ilvl w:val="0"/>
          <w:numId w:val="16"/>
        </w:numPr>
        <w:shd w:val="clear" w:color="auto" w:fill="auto"/>
        <w:tabs>
          <w:tab w:val="left" w:pos="1441" w:leader="none"/>
        </w:tabs>
        <w:spacing w:before="0" w:after="0"/>
        <w:ind w:left="20" w:right="20" w:firstLine="440"/>
        <w:rPr/>
      </w:pPr>
      <w:r>
        <w:rPr/>
        <w:t>Постоянно контролировать знания и соблюдение работниками и учащимися всех требований и инструкций по технике безопасности, санитарии и гигиене, противопожарной охране;</w:t>
      </w:r>
    </w:p>
    <w:p>
      <w:pPr>
        <w:pStyle w:val="24"/>
        <w:numPr>
          <w:ilvl w:val="0"/>
          <w:numId w:val="16"/>
        </w:numPr>
        <w:shd w:val="clear" w:color="auto" w:fill="auto"/>
        <w:tabs>
          <w:tab w:val="left" w:pos="1604" w:leader="none"/>
        </w:tabs>
        <w:spacing w:before="0" w:after="0"/>
        <w:ind w:left="20" w:right="20" w:firstLine="440"/>
        <w:rPr/>
      </w:pPr>
      <w:r>
        <w:rPr/>
        <w:t>Принимать необходимые меры для профилактики травматизма, профессиональных и других заболеваний работников и учащихся;</w:t>
      </w:r>
    </w:p>
    <w:p>
      <w:pPr>
        <w:pStyle w:val="24"/>
        <w:numPr>
          <w:ilvl w:val="0"/>
          <w:numId w:val="16"/>
        </w:numPr>
        <w:shd w:val="clear" w:color="auto" w:fill="auto"/>
        <w:tabs>
          <w:tab w:val="left" w:pos="1388" w:leader="none"/>
        </w:tabs>
        <w:spacing w:before="0" w:after="0"/>
        <w:ind w:left="20" w:right="20" w:firstLine="440"/>
        <w:rPr/>
      </w:pPr>
      <w:r>
        <w:rPr/>
        <w:t>Создавать нормальные условия для хранения верхней одежды и другого имущества сотрудников и учащихся;</w:t>
      </w:r>
    </w:p>
    <w:p>
      <w:pPr>
        <w:pStyle w:val="24"/>
        <w:numPr>
          <w:ilvl w:val="0"/>
          <w:numId w:val="16"/>
        </w:numPr>
        <w:shd w:val="clear" w:color="auto" w:fill="auto"/>
        <w:tabs>
          <w:tab w:val="left" w:pos="1311" w:leader="none"/>
        </w:tabs>
        <w:spacing w:before="0" w:after="0"/>
        <w:ind w:left="20" w:right="20" w:firstLine="440"/>
        <w:rPr/>
      </w:pPr>
      <w:r>
        <w:rPr/>
        <w:t>Своевременно предоставлять отпуск всем работникам школы в соответствии с графиками ежегодно за две недели до начала календарного года, компенсировать выходы в установленный для данного работника выходной или праздничный день предоставлением другого дня отдыха, предоставлять отгулы за дежурство во внеурочное время,</w:t>
      </w:r>
    </w:p>
    <w:p>
      <w:pPr>
        <w:pStyle w:val="24"/>
        <w:numPr>
          <w:ilvl w:val="0"/>
          <w:numId w:val="16"/>
        </w:numPr>
        <w:shd w:val="clear" w:color="auto" w:fill="auto"/>
        <w:tabs>
          <w:tab w:val="left" w:pos="1513" w:leader="none"/>
        </w:tabs>
        <w:spacing w:before="0" w:after="380"/>
        <w:ind w:left="20" w:right="20" w:firstLine="440"/>
        <w:rPr/>
      </w:pPr>
      <w:r>
        <w:rPr/>
        <w:t xml:space="preserve">Обеспечивать систематическое выполнение повышения квалификации педагогическим и другим работникам </w:t>
      </w:r>
      <w:r>
        <w:rPr>
          <w:rStyle w:val="11"/>
        </w:rPr>
        <w:t>шк</w:t>
      </w:r>
      <w:r>
        <w:rPr/>
        <w:t>олы.</w:t>
      </w:r>
    </w:p>
    <w:p>
      <w:pPr>
        <w:pStyle w:val="34"/>
        <w:keepNext/>
        <w:keepLines/>
        <w:numPr>
          <w:ilvl w:val="0"/>
          <w:numId w:val="7"/>
        </w:numPr>
        <w:shd w:val="clear" w:color="auto" w:fill="auto"/>
        <w:tabs>
          <w:tab w:val="left" w:pos="278" w:leader="none"/>
        </w:tabs>
        <w:spacing w:lineRule="exact" w:line="270" w:before="0" w:after="327"/>
        <w:ind w:left="720" w:right="180" w:hanging="360"/>
        <w:rPr/>
      </w:pPr>
      <w:bookmarkStart w:id="7" w:name="bookmark9"/>
      <w:r>
        <w:rPr/>
        <w:t>РАБОЧЕЕ ВРЕМЯ И ЕГО ИСПОЛЬЗОВ</w:t>
      </w:r>
      <w:r>
        <w:rPr>
          <w:rStyle w:val="32"/>
          <w:b/>
          <w:bCs/>
        </w:rPr>
        <w:t>АНИ</w:t>
      </w:r>
      <w:bookmarkEnd w:id="7"/>
      <w:r>
        <w:rPr/>
        <w:t>Е</w:t>
      </w:r>
    </w:p>
    <w:p>
      <w:pPr>
        <w:pStyle w:val="24"/>
        <w:shd w:val="clear" w:color="auto" w:fill="auto"/>
        <w:spacing w:before="0" w:after="0"/>
        <w:ind w:left="20" w:right="20" w:firstLine="700"/>
        <w:rPr/>
      </w:pPr>
      <w:r>
        <w:rPr/>
        <w:t>В школе устанавливается шестидневная рабочая неделя и в первых классах пятидневная рабочая неделя с двумя выходными днями.</w:t>
      </w:r>
    </w:p>
    <w:p>
      <w:pPr>
        <w:pStyle w:val="24"/>
        <w:shd w:val="clear" w:color="auto" w:fill="auto"/>
        <w:spacing w:before="0" w:after="300"/>
        <w:ind w:left="20" w:right="20" w:firstLine="700"/>
        <w:rPr/>
      </w:pPr>
      <w:r>
        <w:rPr/>
        <w:t>Продолжительность рабочего дня административно- руководящего, обслуживающего и учебно-вспомогательного персонала определяется графиком работы.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роспись не позже, чем за один месяц до их введения в действие.</w:t>
      </w:r>
    </w:p>
    <w:p>
      <w:pPr>
        <w:pStyle w:val="34"/>
        <w:keepNext/>
        <w:keepLines/>
        <w:numPr>
          <w:ilvl w:val="1"/>
          <w:numId w:val="7"/>
        </w:numPr>
        <w:shd w:val="clear" w:color="auto" w:fill="auto"/>
        <w:tabs>
          <w:tab w:val="left" w:pos="730" w:leader="none"/>
        </w:tabs>
        <w:spacing w:lineRule="exact" w:line="370" w:before="0" w:after="0"/>
        <w:ind w:left="20" w:hanging="360"/>
        <w:jc w:val="both"/>
        <w:rPr/>
      </w:pPr>
      <w:bookmarkStart w:id="8" w:name="bookmark10"/>
      <w:bookmarkEnd w:id="8"/>
      <w:r>
        <w:rPr/>
        <w:t>Для учителей:</w:t>
      </w:r>
    </w:p>
    <w:p>
      <w:pPr>
        <w:pStyle w:val="24"/>
        <w:numPr>
          <w:ilvl w:val="2"/>
          <w:numId w:val="7"/>
        </w:numPr>
        <w:shd w:val="clear" w:color="auto" w:fill="auto"/>
        <w:tabs>
          <w:tab w:val="left" w:pos="1470" w:leader="none"/>
        </w:tabs>
        <w:spacing w:before="0" w:after="0"/>
        <w:ind w:left="20" w:right="20" w:firstLine="440"/>
        <w:rPr/>
      </w:pPr>
      <w:r>
        <w:rPr/>
        <w:t>Основной формой учебной деятельности в школе является урок. Продолжительность урока устанавливается в 1 классе в первом полугодии - по 35 минут, со второго полугодия - 45 минут, во 2-9 классах - 45 минут.</w:t>
      </w:r>
    </w:p>
    <w:p>
      <w:pPr>
        <w:pStyle w:val="24"/>
        <w:numPr>
          <w:ilvl w:val="2"/>
          <w:numId w:val="7"/>
        </w:numPr>
        <w:shd w:val="clear" w:color="auto" w:fill="auto"/>
        <w:tabs>
          <w:tab w:val="left" w:pos="1463" w:leader="none"/>
        </w:tabs>
        <w:spacing w:before="0" w:after="0"/>
        <w:ind w:left="20" w:firstLine="440"/>
        <w:rPr/>
      </w:pPr>
      <w:r>
        <w:rPr/>
        <w:t>Начало занятий - 08:00 часов.</w:t>
      </w:r>
    </w:p>
    <w:p>
      <w:pPr>
        <w:pStyle w:val="24"/>
        <w:numPr>
          <w:ilvl w:val="2"/>
          <w:numId w:val="7"/>
        </w:numPr>
        <w:shd w:val="clear" w:color="auto" w:fill="auto"/>
        <w:tabs>
          <w:tab w:val="left" w:pos="1527" w:leader="none"/>
        </w:tabs>
        <w:spacing w:before="0" w:after="0"/>
        <w:ind w:left="20" w:right="20" w:firstLine="440"/>
        <w:rPr/>
      </w:pPr>
      <w:r>
        <w:rPr/>
        <w:t>Продолжительность перемен между уроками составляет 10 минут.</w:t>
      </w:r>
    </w:p>
    <w:p>
      <w:pPr>
        <w:pStyle w:val="24"/>
        <w:numPr>
          <w:ilvl w:val="2"/>
          <w:numId w:val="7"/>
        </w:numPr>
        <w:shd w:val="clear" w:color="auto" w:fill="auto"/>
        <w:tabs>
          <w:tab w:val="left" w:pos="1463" w:leader="none"/>
        </w:tabs>
        <w:spacing w:before="0" w:after="0"/>
        <w:ind w:left="20" w:firstLine="440"/>
        <w:rPr/>
      </w:pPr>
      <w:r>
        <w:rPr/>
        <w:t>Начало занятий групп продленного дня - после окончания последнего урока.</w:t>
      </w:r>
    </w:p>
    <w:p>
      <w:pPr>
        <w:pStyle w:val="24"/>
        <w:numPr>
          <w:ilvl w:val="2"/>
          <w:numId w:val="7"/>
        </w:numPr>
        <w:shd w:val="clear" w:color="auto" w:fill="auto"/>
        <w:tabs>
          <w:tab w:val="left" w:pos="1460" w:leader="none"/>
        </w:tabs>
        <w:spacing w:before="0" w:after="0"/>
        <w:ind w:left="20" w:right="20" w:firstLine="440"/>
        <w:rPr/>
      </w:pPr>
      <w:r>
        <w:rPr/>
        <w:t xml:space="preserve">Учебный год начинается, как правило, первого сентября и заканчивается в 9 классах - 25 мая. В 1 классе продолжительность учебного года - 33 недели, во 2-9 кл - не менее 34 недель. </w:t>
      </w:r>
    </w:p>
    <w:p>
      <w:pPr>
        <w:pStyle w:val="24"/>
        <w:numPr>
          <w:ilvl w:val="2"/>
          <w:numId w:val="7"/>
        </w:numPr>
        <w:shd w:val="clear" w:color="auto" w:fill="auto"/>
        <w:tabs>
          <w:tab w:val="left" w:pos="1455" w:leader="none"/>
        </w:tabs>
        <w:spacing w:before="0" w:after="0"/>
        <w:ind w:left="20" w:right="20" w:firstLine="440"/>
        <w:rPr/>
      </w:pPr>
      <w:r>
        <w:rPr/>
        <w:t xml:space="preserve">Продолжительность каникул в течение учебного года - не менее 30 календарных дней, а летом - не менее 8 недель. Для 1 классов устанавливаются дополнительные каникулы. Сроки, продолжительность каникул определяются педагогическим советом </w:t>
      </w:r>
      <w:r>
        <w:rPr>
          <w:rStyle w:val="11"/>
        </w:rPr>
        <w:t>шк</w:t>
      </w:r>
      <w:r>
        <w:rPr/>
        <w:t>олы и утверждаются директором школы.</w:t>
      </w:r>
    </w:p>
    <w:p>
      <w:pPr>
        <w:pStyle w:val="24"/>
        <w:numPr>
          <w:ilvl w:val="2"/>
          <w:numId w:val="7"/>
        </w:numPr>
        <w:shd w:val="clear" w:color="auto" w:fill="auto"/>
        <w:tabs>
          <w:tab w:val="left" w:pos="1463" w:leader="none"/>
        </w:tabs>
        <w:spacing w:before="0" w:after="0"/>
        <w:ind w:left="20" w:firstLine="440"/>
        <w:rPr/>
      </w:pPr>
      <w:r>
        <w:rPr/>
        <w:t>Все проводимые массовые мероприятия учащихся в школе заканчиваются: для</w:t>
      </w:r>
    </w:p>
    <w:p>
      <w:pPr>
        <w:pStyle w:val="24"/>
        <w:shd w:val="clear" w:color="auto" w:fill="auto"/>
        <w:spacing w:before="0" w:after="0"/>
        <w:ind w:left="20" w:hanging="0"/>
        <w:jc w:val="left"/>
        <w:rPr/>
      </w:pPr>
      <w:r>
        <w:rPr/>
        <w:t>учащихся 1-4 классов - не позднее 18 часов; для учащихся 5-9 классов - до 20 часов.</w:t>
      </w:r>
    </w:p>
    <w:p>
      <w:pPr>
        <w:pStyle w:val="24"/>
        <w:numPr>
          <w:ilvl w:val="2"/>
          <w:numId w:val="7"/>
        </w:numPr>
        <w:shd w:val="clear" w:color="auto" w:fill="auto"/>
        <w:tabs>
          <w:tab w:val="left" w:pos="1460" w:leader="none"/>
        </w:tabs>
        <w:spacing w:before="0" w:after="0"/>
        <w:ind w:left="20" w:right="20" w:firstLine="420"/>
        <w:rPr/>
      </w:pPr>
      <w:r>
        <w:rPr/>
        <w:t>Отвлечение учащихся от занятий за счет учебного времени для выполнения общественных поручений запрещается.</w:t>
      </w:r>
    </w:p>
    <w:p>
      <w:pPr>
        <w:pStyle w:val="24"/>
        <w:numPr>
          <w:ilvl w:val="2"/>
          <w:numId w:val="7"/>
        </w:numPr>
        <w:shd w:val="clear" w:color="auto" w:fill="auto"/>
        <w:tabs>
          <w:tab w:val="left" w:pos="1522" w:leader="none"/>
        </w:tabs>
        <w:spacing w:before="0" w:after="0"/>
        <w:ind w:left="20" w:right="20" w:firstLine="420"/>
        <w:rPr/>
      </w:pPr>
      <w:r>
        <w:rPr/>
        <w:t>Начало работы кружков, секций, клубов по интересам устанавливается расписанием, утвержденным директором. Работа факультативов начинается после 45</w:t>
        <w:softHyphen/>
        <w:t>минутного перерыва по окончании последнего урока.</w:t>
      </w:r>
    </w:p>
    <w:p>
      <w:pPr>
        <w:pStyle w:val="24"/>
        <w:numPr>
          <w:ilvl w:val="2"/>
          <w:numId w:val="7"/>
        </w:numPr>
        <w:shd w:val="clear" w:color="auto" w:fill="auto"/>
        <w:tabs>
          <w:tab w:val="left" w:pos="1443" w:leader="none"/>
        </w:tabs>
        <w:spacing w:before="0" w:after="0"/>
        <w:ind w:left="20" w:firstLine="420"/>
        <w:rPr/>
      </w:pPr>
      <w:r>
        <w:rPr/>
        <w:t>Приход учителей - в 7 ч. 40 мин.</w:t>
      </w:r>
    </w:p>
    <w:p>
      <w:pPr>
        <w:pStyle w:val="24"/>
        <w:numPr>
          <w:ilvl w:val="2"/>
          <w:numId w:val="7"/>
        </w:numPr>
        <w:shd w:val="clear" w:color="auto" w:fill="auto"/>
        <w:tabs>
          <w:tab w:val="left" w:pos="1448" w:leader="none"/>
        </w:tabs>
        <w:spacing w:before="0" w:after="0"/>
        <w:ind w:left="20" w:firstLine="420"/>
        <w:rPr/>
      </w:pPr>
      <w:r>
        <w:rPr/>
        <w:t xml:space="preserve">Дежурный учитель приходит в 7.30. </w:t>
      </w:r>
    </w:p>
    <w:p>
      <w:pPr>
        <w:pStyle w:val="24"/>
        <w:numPr>
          <w:ilvl w:val="2"/>
          <w:numId w:val="7"/>
        </w:numPr>
        <w:shd w:val="clear" w:color="auto" w:fill="auto"/>
        <w:tabs>
          <w:tab w:val="left" w:pos="1510" w:leader="none"/>
        </w:tabs>
        <w:spacing w:before="0" w:after="0"/>
        <w:ind w:left="20" w:firstLine="420"/>
        <w:rPr/>
      </w:pPr>
      <w:r>
        <w:rPr/>
        <w:t>Еженедельно проводить часы общения (по расписанию).</w:t>
      </w:r>
    </w:p>
    <w:p>
      <w:pPr>
        <w:pStyle w:val="24"/>
        <w:numPr>
          <w:ilvl w:val="2"/>
          <w:numId w:val="7"/>
        </w:numPr>
        <w:shd w:val="clear" w:color="auto" w:fill="auto"/>
        <w:tabs>
          <w:tab w:val="left" w:pos="1453" w:leader="none"/>
        </w:tabs>
        <w:spacing w:before="0" w:after="0"/>
        <w:ind w:left="20" w:firstLine="420"/>
        <w:rPr/>
      </w:pPr>
      <w:r>
        <w:rPr/>
        <w:t>Охват учащихся горячим питанием осуществляется по графику.</w:t>
      </w:r>
    </w:p>
    <w:p>
      <w:pPr>
        <w:pStyle w:val="24"/>
        <w:numPr>
          <w:ilvl w:val="2"/>
          <w:numId w:val="7"/>
        </w:numPr>
        <w:shd w:val="clear" w:color="auto" w:fill="auto"/>
        <w:tabs>
          <w:tab w:val="left" w:pos="1455" w:leader="none"/>
        </w:tabs>
        <w:spacing w:before="0" w:after="0"/>
        <w:ind w:left="20" w:right="20" w:firstLine="420"/>
        <w:rPr/>
      </w:pPr>
      <w:r>
        <w:rPr/>
        <w:t>Классный руководитель ежедневно отмечает посещаемость занятий учащихся в журнале отсутствующих.</w:t>
      </w:r>
    </w:p>
    <w:p>
      <w:pPr>
        <w:pStyle w:val="24"/>
        <w:numPr>
          <w:ilvl w:val="2"/>
          <w:numId w:val="7"/>
        </w:numPr>
        <w:shd w:val="clear" w:color="auto" w:fill="auto"/>
        <w:tabs>
          <w:tab w:val="left" w:pos="1455" w:leader="none"/>
        </w:tabs>
        <w:spacing w:before="0" w:after="0"/>
        <w:ind w:left="20" w:right="20" w:firstLine="420"/>
        <w:rPr/>
      </w:pPr>
      <w:r>
        <w:rPr/>
        <w:t>Классный руководитель является дежурным учителем, согласно графика дежурства своего класса.</w:t>
      </w:r>
    </w:p>
    <w:p>
      <w:pPr>
        <w:pStyle w:val="24"/>
        <w:numPr>
          <w:ilvl w:val="2"/>
          <w:numId w:val="7"/>
        </w:numPr>
        <w:shd w:val="clear" w:color="auto" w:fill="auto"/>
        <w:tabs>
          <w:tab w:val="left" w:pos="1443" w:leader="none"/>
        </w:tabs>
        <w:spacing w:before="0" w:after="0"/>
        <w:ind w:left="20" w:firstLine="420"/>
        <w:rPr/>
      </w:pPr>
      <w:r>
        <w:rPr/>
        <w:t>Школа  работает по графику.</w:t>
      </w:r>
    </w:p>
    <w:p>
      <w:pPr>
        <w:pStyle w:val="24"/>
        <w:numPr>
          <w:ilvl w:val="2"/>
          <w:numId w:val="7"/>
        </w:numPr>
        <w:shd w:val="clear" w:color="auto" w:fill="auto"/>
        <w:tabs>
          <w:tab w:val="left" w:pos="1460" w:leader="none"/>
        </w:tabs>
        <w:spacing w:before="0" w:after="0"/>
        <w:ind w:left="20" w:right="20" w:firstLine="420"/>
        <w:rPr/>
      </w:pPr>
      <w:r>
        <w:rPr/>
        <w:t xml:space="preserve">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там, где это возможно, администрацией </w:t>
      </w:r>
      <w:r>
        <w:rPr>
          <w:rStyle w:val="11"/>
        </w:rPr>
        <w:t>шк</w:t>
      </w:r>
      <w:r>
        <w:rPr/>
        <w:t>олы предусматривается дополнительный свободный от уроков день в неделю для методической работы и повышения квалификации.</w:t>
      </w:r>
    </w:p>
    <w:p>
      <w:pPr>
        <w:pStyle w:val="24"/>
        <w:numPr>
          <w:ilvl w:val="2"/>
          <w:numId w:val="7"/>
        </w:numPr>
        <w:shd w:val="clear" w:color="auto" w:fill="auto"/>
        <w:tabs>
          <w:tab w:val="left" w:pos="1460" w:leader="none"/>
        </w:tabs>
        <w:spacing w:before="0" w:after="0"/>
        <w:ind w:left="20" w:right="20" w:firstLine="420"/>
        <w:rPr/>
      </w:pPr>
      <w:r>
        <w:rPr/>
        <w:t>Время осенних, зимних, весенних, летних каникул, не совпадающее с очередным отпуском, является рабочим временем педагогов. В эти периоды, а также в периоды отмены в школе занятий они могут привлекаться администрацией школы к педагогической, организационной и методической работе в пределах времени, не превышающей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времени.</w:t>
      </w:r>
    </w:p>
    <w:p>
      <w:pPr>
        <w:pStyle w:val="24"/>
        <w:numPr>
          <w:ilvl w:val="2"/>
          <w:numId w:val="7"/>
        </w:numPr>
        <w:shd w:val="clear" w:color="auto" w:fill="auto"/>
        <w:tabs>
          <w:tab w:val="left" w:pos="1465" w:leader="none"/>
        </w:tabs>
        <w:spacing w:before="0" w:after="0"/>
        <w:ind w:left="20" w:right="20" w:firstLine="420"/>
        <w:rPr/>
      </w:pPr>
      <w:r>
        <w:rPr/>
        <w:t xml:space="preserve">Общие собрания, заседания педагогического совета, занятия внутришкольных объединений, совещания не должны продолжаться, как правило, более двух часов, родительские собрания -1,5 часа, собрания </w:t>
      </w:r>
      <w:r>
        <w:rPr>
          <w:rStyle w:val="11"/>
        </w:rPr>
        <w:t>шк</w:t>
      </w:r>
      <w:r>
        <w:rPr/>
        <w:t>ольников -1 часа, занятия кружков, секций - от 45 минут до 1,5 часов.</w:t>
      </w:r>
    </w:p>
    <w:p>
      <w:pPr>
        <w:pStyle w:val="24"/>
        <w:numPr>
          <w:ilvl w:val="2"/>
          <w:numId w:val="7"/>
        </w:numPr>
        <w:shd w:val="clear" w:color="auto" w:fill="auto"/>
        <w:tabs>
          <w:tab w:val="left" w:pos="1479" w:leader="none"/>
        </w:tabs>
        <w:spacing w:before="0" w:after="0"/>
        <w:ind w:left="20" w:right="20" w:firstLine="420"/>
        <w:rPr/>
      </w:pPr>
      <w:r>
        <w:rPr/>
        <w:t>Администрация школы организует учет явки на работу и уход с нее всех работников школы. В случае неявки на работу по болезни сотрудник обязан при наличии возможности известить администрацию школы об этом как можно ранее, а также предоставить листок временной нетрудоспособности в первый день выхода на работу.</w:t>
      </w:r>
    </w:p>
    <w:p>
      <w:pPr>
        <w:pStyle w:val="24"/>
        <w:numPr>
          <w:ilvl w:val="2"/>
          <w:numId w:val="7"/>
        </w:numPr>
        <w:shd w:val="clear" w:color="auto" w:fill="auto"/>
        <w:tabs>
          <w:tab w:val="left" w:pos="1443" w:leader="none"/>
        </w:tabs>
        <w:spacing w:before="0" w:after="380"/>
        <w:ind w:left="20" w:firstLine="420"/>
        <w:rPr/>
      </w:pPr>
      <w:r>
        <w:rPr/>
        <w:t xml:space="preserve">Административный персонал работает с 7.30 </w:t>
      </w:r>
    </w:p>
    <w:p>
      <w:pPr>
        <w:pStyle w:val="34"/>
        <w:keepNext/>
        <w:keepLines/>
        <w:numPr>
          <w:ilvl w:val="1"/>
          <w:numId w:val="7"/>
        </w:numPr>
        <w:shd w:val="clear" w:color="auto" w:fill="auto"/>
        <w:tabs>
          <w:tab w:val="left" w:pos="471" w:leader="none"/>
        </w:tabs>
        <w:spacing w:lineRule="exact" w:line="270" w:before="0" w:after="407"/>
        <w:ind w:left="20" w:hanging="360"/>
        <w:jc w:val="left"/>
        <w:rPr/>
      </w:pPr>
      <w:bookmarkStart w:id="9" w:name="bookmark11"/>
      <w:bookmarkEnd w:id="9"/>
      <w:r>
        <w:rPr/>
        <w:t>Режим работы учебно-вспомогательного и обслуживающего персонала:</w:t>
      </w:r>
    </w:p>
    <w:p>
      <w:pPr>
        <w:pStyle w:val="24"/>
        <w:numPr>
          <w:ilvl w:val="2"/>
          <w:numId w:val="7"/>
        </w:numPr>
        <w:shd w:val="clear" w:color="auto" w:fill="auto"/>
        <w:tabs>
          <w:tab w:val="left" w:pos="1093" w:leader="none"/>
        </w:tabs>
        <w:spacing w:lineRule="exact" w:line="270" w:before="0" w:after="0"/>
        <w:ind w:left="20" w:firstLine="420"/>
        <w:rPr/>
      </w:pPr>
      <w:r>
        <w:rPr/>
        <w:t>Работник по желанию с письменного заявления может работать по совместительству</w:t>
      </w:r>
    </w:p>
    <w:p>
      <w:pPr>
        <w:pStyle w:val="24"/>
        <w:shd w:val="clear" w:color="auto" w:fill="auto"/>
        <w:spacing w:lineRule="exact" w:line="270" w:before="0" w:after="0"/>
        <w:ind w:left="20" w:hanging="0"/>
        <w:jc w:val="left"/>
        <w:rPr/>
      </w:pPr>
      <w:r>
        <w:rPr/>
        <w:t>за пределами основного рабочего времени.</w:t>
      </w:r>
    </w:p>
    <w:p>
      <w:pPr>
        <w:pStyle w:val="24"/>
        <w:numPr>
          <w:ilvl w:val="0"/>
          <w:numId w:val="17"/>
        </w:numPr>
        <w:shd w:val="clear" w:color="auto" w:fill="auto"/>
        <w:tabs>
          <w:tab w:val="left" w:pos="946" w:leader="none"/>
        </w:tabs>
        <w:spacing w:before="0" w:after="300"/>
        <w:ind w:left="20" w:right="20" w:firstLine="420"/>
        <w:rPr/>
      </w:pPr>
      <w:r>
        <w:rPr/>
        <w:t>Уборщик служебных и производственных помещений - с 7.30 до 19.00 по графику работы, в физкультурно - оздоровительном комплексе до 20.00.</w:t>
      </w:r>
    </w:p>
    <w:p>
      <w:pPr>
        <w:pStyle w:val="24"/>
        <w:shd w:val="clear" w:color="auto" w:fill="auto"/>
        <w:spacing w:before="0" w:after="300"/>
        <w:ind w:left="20" w:right="20" w:firstLine="420"/>
        <w:rPr/>
      </w:pPr>
      <w:r>
        <w:rPr/>
        <w:t>Продолжительность рабочего дня, предшествующего праздничному дню, уменьшается на 1 ч.</w:t>
      </w:r>
    </w:p>
    <w:p>
      <w:pPr>
        <w:pStyle w:val="34"/>
        <w:keepNext/>
        <w:keepLines/>
        <w:numPr>
          <w:ilvl w:val="0"/>
          <w:numId w:val="7"/>
        </w:numPr>
        <w:shd w:val="clear" w:color="auto" w:fill="auto"/>
        <w:tabs>
          <w:tab w:val="left" w:pos="4120" w:leader="none"/>
        </w:tabs>
        <w:spacing w:lineRule="exact" w:line="370" w:before="0" w:after="0"/>
        <w:ind w:left="3760" w:hanging="360"/>
        <w:jc w:val="left"/>
        <w:rPr/>
      </w:pPr>
      <w:bookmarkStart w:id="10" w:name="bookmark12"/>
      <w:bookmarkEnd w:id="10"/>
      <w:r>
        <w:rPr/>
        <w:t>ОТПУСКА</w:t>
      </w:r>
    </w:p>
    <w:p>
      <w:pPr>
        <w:pStyle w:val="24"/>
        <w:numPr>
          <w:ilvl w:val="1"/>
          <w:numId w:val="7"/>
        </w:numPr>
        <w:shd w:val="clear" w:color="auto" w:fill="auto"/>
        <w:tabs>
          <w:tab w:val="left" w:pos="994" w:leader="none"/>
        </w:tabs>
        <w:spacing w:before="0" w:after="0"/>
        <w:ind w:left="20" w:right="20" w:firstLine="420"/>
        <w:rPr/>
      </w:pPr>
      <w:r>
        <w:rPr/>
        <w:t>Работникам предоставляются ежегодные отпуска с сохранением места работы (должности) и среднего заработка.</w:t>
      </w:r>
    </w:p>
    <w:p>
      <w:pPr>
        <w:pStyle w:val="24"/>
        <w:numPr>
          <w:ilvl w:val="1"/>
          <w:numId w:val="7"/>
        </w:numPr>
        <w:shd w:val="clear" w:color="auto" w:fill="auto"/>
        <w:tabs>
          <w:tab w:val="left" w:pos="913" w:leader="none"/>
        </w:tabs>
        <w:spacing w:before="0" w:after="0"/>
        <w:ind w:left="20" w:right="20" w:firstLine="420"/>
        <w:rPr/>
      </w:pPr>
      <w:r>
        <w:rPr/>
        <w:t>Продолжительность ежегодного оплачиваемого отпуска составляет 28 календарных дней для технического персонала, 56 календарных дней для учителей. Продолжительность и порядок предоставления дополнительных отпусков, учебных отпусков, отпусков по уходу за детьми, до достижения ими возраста 3-х лет, отпусков без сохранения заработной платы и др. определяется в соответствии с действующим законодательством о труде Российской Федерации.</w:t>
      </w:r>
    </w:p>
    <w:p>
      <w:pPr>
        <w:pStyle w:val="24"/>
        <w:numPr>
          <w:ilvl w:val="1"/>
          <w:numId w:val="7"/>
        </w:numPr>
        <w:shd w:val="clear" w:color="auto" w:fill="auto"/>
        <w:tabs>
          <w:tab w:val="left" w:pos="956" w:leader="none"/>
        </w:tabs>
        <w:spacing w:before="0" w:after="0"/>
        <w:ind w:left="20" w:right="20" w:firstLine="420"/>
        <w:rPr/>
      </w:pPr>
      <w:r>
        <w:rPr/>
        <w:t>Очередность предоставления основных ежегодных оплачиваемых отпусков в виде графика отпусков устанавливается работодателем с учетом мнения представительного органа работников не позднее, чем за две недели до наступления календарного года. График отпусков составляется на каждый календарный год и доводится до сведения всех работников.</w:t>
      </w:r>
    </w:p>
    <w:p>
      <w:pPr>
        <w:pStyle w:val="24"/>
        <w:numPr>
          <w:ilvl w:val="1"/>
          <w:numId w:val="7"/>
        </w:numPr>
        <w:shd w:val="clear" w:color="auto" w:fill="auto"/>
        <w:tabs>
          <w:tab w:val="left" w:pos="970" w:leader="none"/>
        </w:tabs>
        <w:spacing w:before="0" w:after="0"/>
        <w:ind w:left="20" w:right="20" w:firstLine="420"/>
        <w:rPr/>
      </w:pPr>
      <w:r>
        <w:rPr/>
        <w:t>Предоставляется длительный отпуск (до одного года) через 10 лет непрерывной преподавательской работы. Право на отпуск имеют учителя, преподаватели, проработавшие в данной школе не менее 10 лет, порядок предоставления такого отпуска определяется Учредителем.</w:t>
      </w:r>
    </w:p>
    <w:p>
      <w:pPr>
        <w:pStyle w:val="24"/>
        <w:numPr>
          <w:ilvl w:val="1"/>
          <w:numId w:val="7"/>
        </w:numPr>
        <w:shd w:val="clear" w:color="auto" w:fill="auto"/>
        <w:tabs>
          <w:tab w:val="left" w:pos="918" w:leader="none"/>
        </w:tabs>
        <w:spacing w:before="0" w:after="0"/>
        <w:ind w:left="20" w:right="20" w:firstLine="420"/>
        <w:rPr/>
      </w:pPr>
      <w:r>
        <w:rPr/>
        <w:t>В соответствии со ст. 128 ТК РФ работникам школы на основании их письменного заявления предоставляются отпуска без сохранения заработной платы по семейным обстоятельствам и другим уважительным причинам, в том числе и в следующих случаях:</w:t>
      </w:r>
    </w:p>
    <w:p>
      <w:pPr>
        <w:pStyle w:val="24"/>
        <w:numPr>
          <w:ilvl w:val="0"/>
          <w:numId w:val="18"/>
        </w:numPr>
        <w:shd w:val="clear" w:color="auto" w:fill="auto"/>
        <w:tabs>
          <w:tab w:val="left" w:pos="947" w:leader="none"/>
        </w:tabs>
        <w:spacing w:before="0" w:after="0"/>
        <w:ind w:left="760" w:hanging="0"/>
        <w:jc w:val="left"/>
        <w:rPr/>
      </w:pPr>
      <w:r>
        <w:rPr/>
        <w:t>регистрация брака – до 5 дней,</w:t>
      </w:r>
    </w:p>
    <w:p>
      <w:pPr>
        <w:pStyle w:val="24"/>
        <w:numPr>
          <w:ilvl w:val="0"/>
          <w:numId w:val="18"/>
        </w:numPr>
        <w:shd w:val="clear" w:color="auto" w:fill="auto"/>
        <w:tabs>
          <w:tab w:val="left" w:pos="947" w:leader="none"/>
        </w:tabs>
        <w:spacing w:before="0" w:after="0"/>
        <w:ind w:left="760" w:hanging="0"/>
        <w:jc w:val="left"/>
        <w:rPr/>
      </w:pPr>
      <w:r>
        <w:rPr/>
        <w:t xml:space="preserve">рождение ребёнка - до 5 дней, </w:t>
      </w:r>
    </w:p>
    <w:p>
      <w:pPr>
        <w:pStyle w:val="24"/>
        <w:numPr>
          <w:ilvl w:val="0"/>
          <w:numId w:val="18"/>
        </w:numPr>
        <w:shd w:val="clear" w:color="auto" w:fill="auto"/>
        <w:tabs>
          <w:tab w:val="left" w:pos="952" w:leader="none"/>
        </w:tabs>
        <w:spacing w:before="0" w:after="380"/>
        <w:ind w:left="760" w:hanging="0"/>
        <w:jc w:val="left"/>
        <w:rPr/>
      </w:pPr>
      <w:bookmarkStart w:id="11" w:name="_GoBack"/>
      <w:bookmarkEnd w:id="11"/>
      <w:r>
        <w:rPr/>
        <w:t>смерть близких родственников - до 5 дней,</w:t>
      </w:r>
    </w:p>
    <w:p>
      <w:pPr>
        <w:pStyle w:val="34"/>
        <w:keepNext/>
        <w:keepLines/>
        <w:numPr>
          <w:ilvl w:val="0"/>
          <w:numId w:val="7"/>
        </w:numPr>
        <w:shd w:val="clear" w:color="auto" w:fill="auto"/>
        <w:tabs>
          <w:tab w:val="left" w:pos="3335" w:leader="none"/>
        </w:tabs>
        <w:spacing w:lineRule="exact" w:line="270" w:before="0" w:after="332"/>
        <w:ind w:left="2980" w:hanging="360"/>
        <w:jc w:val="left"/>
        <w:rPr/>
      </w:pPr>
      <w:bookmarkStart w:id="12" w:name="bookmark13"/>
      <w:bookmarkEnd w:id="12"/>
      <w:r>
        <w:rPr/>
        <w:t>ПООЩРЕНИЯ ЗА УСПЕХИ В РАБОТЕ</w:t>
      </w:r>
    </w:p>
    <w:p>
      <w:pPr>
        <w:pStyle w:val="24"/>
        <w:numPr>
          <w:ilvl w:val="1"/>
          <w:numId w:val="7"/>
        </w:numPr>
        <w:shd w:val="clear" w:color="auto" w:fill="auto"/>
        <w:tabs>
          <w:tab w:val="left" w:pos="994" w:leader="none"/>
        </w:tabs>
        <w:spacing w:before="0" w:after="0"/>
        <w:ind w:left="20" w:right="20" w:firstLine="420"/>
        <w:rPr/>
      </w:pPr>
      <w:r>
        <w:rPr/>
        <w:t>За образцовое выполнение трудовых обязанностей, продолжительную безупречную работу, новаторство в труде и другие достижения в работе работодателем применяются следующие поощрения:</w:t>
      </w:r>
    </w:p>
    <w:p>
      <w:pPr>
        <w:pStyle w:val="24"/>
        <w:numPr>
          <w:ilvl w:val="0"/>
          <w:numId w:val="2"/>
        </w:numPr>
        <w:shd w:val="clear" w:color="auto" w:fill="auto"/>
        <w:tabs>
          <w:tab w:val="left" w:pos="594" w:leader="none"/>
        </w:tabs>
        <w:spacing w:before="0" w:after="0"/>
        <w:ind w:left="20" w:firstLine="420"/>
        <w:rPr/>
      </w:pPr>
      <w:r>
        <w:rPr/>
        <w:t>объявление благодарности в приказе директора;</w:t>
      </w:r>
    </w:p>
    <w:p>
      <w:pPr>
        <w:pStyle w:val="24"/>
        <w:numPr>
          <w:ilvl w:val="0"/>
          <w:numId w:val="2"/>
        </w:numPr>
        <w:shd w:val="clear" w:color="auto" w:fill="auto"/>
        <w:tabs>
          <w:tab w:val="left" w:pos="598" w:leader="none"/>
        </w:tabs>
        <w:spacing w:before="0" w:after="0"/>
        <w:ind w:left="20" w:firstLine="420"/>
        <w:rPr/>
      </w:pPr>
      <w:r>
        <w:rPr/>
        <w:t>премирование за успешное и качественное выполнение работ и заданий;</w:t>
      </w:r>
    </w:p>
    <w:p>
      <w:pPr>
        <w:pStyle w:val="24"/>
        <w:numPr>
          <w:ilvl w:val="0"/>
          <w:numId w:val="2"/>
        </w:numPr>
        <w:shd w:val="clear" w:color="auto" w:fill="auto"/>
        <w:tabs>
          <w:tab w:val="left" w:pos="589" w:leader="none"/>
        </w:tabs>
        <w:spacing w:before="0" w:after="0"/>
        <w:ind w:left="20" w:firstLine="420"/>
        <w:rPr/>
      </w:pPr>
      <w:r>
        <w:rPr/>
        <w:t>награждение Почетной грамотой школы;</w:t>
      </w:r>
    </w:p>
    <w:p>
      <w:pPr>
        <w:pStyle w:val="24"/>
        <w:numPr>
          <w:ilvl w:val="0"/>
          <w:numId w:val="2"/>
        </w:numPr>
        <w:shd w:val="clear" w:color="auto" w:fill="auto"/>
        <w:tabs>
          <w:tab w:val="left" w:pos="776" w:leader="none"/>
        </w:tabs>
        <w:spacing w:before="0" w:after="0"/>
        <w:ind w:left="20" w:firstLine="420"/>
        <w:rPr/>
      </w:pPr>
      <w:r>
        <w:rPr/>
        <w:t>представление к награждению Почётной грамотой Управления образования,</w:t>
      </w:r>
    </w:p>
    <w:p>
      <w:pPr>
        <w:pStyle w:val="24"/>
        <w:shd w:val="clear" w:color="auto" w:fill="auto"/>
        <w:spacing w:before="0" w:after="0"/>
        <w:ind w:left="20" w:firstLine="420"/>
        <w:rPr/>
      </w:pPr>
      <w:r>
        <w:rPr/>
        <w:t>Департамента образования, Министерства образования и науки РФ;</w:t>
      </w:r>
    </w:p>
    <w:p>
      <w:pPr>
        <w:pStyle w:val="24"/>
        <w:numPr>
          <w:ilvl w:val="0"/>
          <w:numId w:val="2"/>
        </w:numPr>
        <w:shd w:val="clear" w:color="auto" w:fill="auto"/>
        <w:tabs>
          <w:tab w:val="left" w:pos="774" w:leader="none"/>
        </w:tabs>
        <w:spacing w:before="0" w:after="0"/>
        <w:ind w:left="20" w:firstLine="480"/>
        <w:rPr/>
      </w:pPr>
      <w:r>
        <w:rPr/>
        <w:t>представление к награждению нагрудным знаком «Почётный работник общего</w:t>
      </w:r>
    </w:p>
    <w:p>
      <w:pPr>
        <w:pStyle w:val="24"/>
        <w:shd w:val="clear" w:color="auto" w:fill="auto"/>
        <w:spacing w:before="0" w:after="0"/>
        <w:ind w:left="20" w:firstLine="480"/>
        <w:rPr/>
      </w:pPr>
      <w:r>
        <w:rPr/>
        <w:t>образования Российской Федерации»,</w:t>
      </w:r>
    </w:p>
    <w:p>
      <w:pPr>
        <w:pStyle w:val="24"/>
        <w:numPr>
          <w:ilvl w:val="0"/>
          <w:numId w:val="2"/>
        </w:numPr>
        <w:shd w:val="clear" w:color="auto" w:fill="auto"/>
        <w:tabs>
          <w:tab w:val="left" w:pos="644" w:leader="none"/>
        </w:tabs>
        <w:spacing w:before="0" w:after="0"/>
        <w:ind w:left="20" w:firstLine="480"/>
        <w:rPr/>
      </w:pPr>
      <w:r>
        <w:rPr/>
        <w:t>представление к присвоению почётного звания.</w:t>
      </w:r>
    </w:p>
    <w:p>
      <w:pPr>
        <w:pStyle w:val="24"/>
        <w:shd w:val="clear" w:color="auto" w:fill="auto"/>
        <w:spacing w:before="0" w:after="380"/>
        <w:ind w:left="20" w:right="80" w:firstLine="480"/>
        <w:rPr/>
      </w:pPr>
      <w:r>
        <w:rPr/>
        <w:t>9.2. Поощрения объявляются приказом, доводятся до сведения всего коллектива. Премирование работников осуществляется на основании соответствующего положения, утвержденного работодателем.</w:t>
      </w:r>
    </w:p>
    <w:p>
      <w:pPr>
        <w:pStyle w:val="34"/>
        <w:keepNext/>
        <w:keepLines/>
        <w:numPr>
          <w:ilvl w:val="0"/>
          <w:numId w:val="7"/>
        </w:numPr>
        <w:shd w:val="clear" w:color="auto" w:fill="auto"/>
        <w:tabs>
          <w:tab w:val="left" w:pos="860" w:leader="none"/>
        </w:tabs>
        <w:spacing w:lineRule="exact" w:line="270" w:before="0" w:after="327"/>
        <w:ind w:left="20" w:firstLine="480"/>
        <w:jc w:val="both"/>
        <w:rPr/>
      </w:pPr>
      <w:bookmarkStart w:id="13" w:name="bookmark14"/>
      <w:r>
        <w:rPr/>
        <w:t>ОТВЕТСТВЕ</w:t>
      </w:r>
      <w:r>
        <w:rPr>
          <w:rStyle w:val="32"/>
          <w:b/>
          <w:bCs/>
        </w:rPr>
        <w:t>НН</w:t>
      </w:r>
      <w:r>
        <w:rPr/>
        <w:t>ОСТЬ ЗА НАРУШЕ</w:t>
      </w:r>
      <w:r>
        <w:rPr>
          <w:rStyle w:val="32"/>
          <w:b/>
          <w:bCs/>
        </w:rPr>
        <w:t>НИЕ</w:t>
      </w:r>
      <w:bookmarkEnd w:id="13"/>
      <w:r>
        <w:rPr/>
        <w:t xml:space="preserve"> ТРУДОВОЙ ДИСЦИПЛИНЫ</w:t>
      </w:r>
    </w:p>
    <w:p>
      <w:pPr>
        <w:pStyle w:val="24"/>
        <w:numPr>
          <w:ilvl w:val="1"/>
          <w:numId w:val="7"/>
        </w:numPr>
        <w:shd w:val="clear" w:color="auto" w:fill="auto"/>
        <w:tabs>
          <w:tab w:val="left" w:pos="1095" w:leader="none"/>
        </w:tabs>
        <w:spacing w:before="0" w:after="0"/>
        <w:ind w:left="20" w:right="80" w:firstLine="480"/>
        <w:rPr/>
      </w:pPr>
      <w:r>
        <w:rPr/>
        <w:t>За совершение дисциплинарного проступка, т.е не исполнение или ненадлежащее исполнение работником по его вине возложенных на него трудовых обязанностей, работодатель имеет право применять следующие дисциплинарные взыскания:</w:t>
      </w:r>
    </w:p>
    <w:p>
      <w:pPr>
        <w:pStyle w:val="24"/>
        <w:numPr>
          <w:ilvl w:val="0"/>
          <w:numId w:val="2"/>
        </w:numPr>
        <w:shd w:val="clear" w:color="auto" w:fill="auto"/>
        <w:tabs>
          <w:tab w:val="left" w:pos="654" w:leader="none"/>
        </w:tabs>
        <w:spacing w:before="0" w:after="0"/>
        <w:ind w:left="20" w:firstLine="480"/>
        <w:rPr/>
      </w:pPr>
      <w:r>
        <w:rPr/>
        <w:t>замечание;</w:t>
      </w:r>
    </w:p>
    <w:p>
      <w:pPr>
        <w:pStyle w:val="24"/>
        <w:numPr>
          <w:ilvl w:val="0"/>
          <w:numId w:val="2"/>
        </w:numPr>
        <w:shd w:val="clear" w:color="auto" w:fill="auto"/>
        <w:tabs>
          <w:tab w:val="left" w:pos="658" w:leader="none"/>
        </w:tabs>
        <w:spacing w:before="0" w:after="0"/>
        <w:ind w:left="20" w:firstLine="480"/>
        <w:rPr/>
      </w:pPr>
      <w:r>
        <w:rPr/>
        <w:t>выговор;</w:t>
      </w:r>
    </w:p>
    <w:p>
      <w:pPr>
        <w:pStyle w:val="24"/>
        <w:numPr>
          <w:ilvl w:val="0"/>
          <w:numId w:val="2"/>
        </w:numPr>
        <w:shd w:val="clear" w:color="auto" w:fill="auto"/>
        <w:tabs>
          <w:tab w:val="left" w:pos="654" w:leader="none"/>
        </w:tabs>
        <w:spacing w:before="0" w:after="0"/>
        <w:ind w:left="20" w:firstLine="480"/>
        <w:rPr/>
      </w:pPr>
      <w:r>
        <w:rPr/>
        <w:t>увольнение по соответствующим основаниям.</w:t>
      </w:r>
    </w:p>
    <w:p>
      <w:pPr>
        <w:pStyle w:val="24"/>
        <w:numPr>
          <w:ilvl w:val="1"/>
          <w:numId w:val="7"/>
        </w:numPr>
        <w:shd w:val="clear" w:color="auto" w:fill="auto"/>
        <w:tabs>
          <w:tab w:val="left" w:pos="1162" w:leader="none"/>
        </w:tabs>
        <w:spacing w:before="0" w:after="0"/>
        <w:ind w:left="20" w:right="80" w:firstLine="480"/>
        <w:rPr/>
      </w:pPr>
      <w:r>
        <w:rP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pPr>
        <w:pStyle w:val="24"/>
        <w:numPr>
          <w:ilvl w:val="1"/>
          <w:numId w:val="7"/>
        </w:numPr>
        <w:shd w:val="clear" w:color="auto" w:fill="auto"/>
        <w:tabs>
          <w:tab w:val="left" w:pos="1095" w:leader="none"/>
        </w:tabs>
        <w:spacing w:before="0" w:after="0"/>
        <w:ind w:left="20" w:right="80" w:firstLine="480"/>
        <w:rPr/>
      </w:pPr>
      <w:r>
        <w:rPr/>
        <w:t>Увольнение в качестве дисциплинарного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или правилами трудового распорядка, если он имеет дисциплинарное взыскание, однократное грубое нарушение трудовых обязанностей, за прогул (отсутствие на рабочем месте без уважительных причин более 4 часов подряд в течение рабочего дня), а также за появление на работе в состоянии алкогольного, наркотического или иного токсического опьянения и в других случаях, установленных ТК РФ и др. федеральными законами.</w:t>
      </w:r>
    </w:p>
    <w:p>
      <w:pPr>
        <w:pStyle w:val="24"/>
        <w:numPr>
          <w:ilvl w:val="1"/>
          <w:numId w:val="7"/>
        </w:numPr>
        <w:shd w:val="clear" w:color="auto" w:fill="auto"/>
        <w:tabs>
          <w:tab w:val="left" w:pos="1172" w:leader="none"/>
        </w:tabs>
        <w:spacing w:before="0" w:after="0"/>
        <w:ind w:left="20" w:right="80" w:firstLine="480"/>
        <w:rPr/>
      </w:pPr>
      <w:r>
        <w:rPr/>
        <w:t>Дисциплинарные взыскания применяются работодателем в соответствии с порядком, установленным законодательством о труде Российской Федерации:</w:t>
      </w:r>
    </w:p>
    <w:p>
      <w:pPr>
        <w:pStyle w:val="24"/>
        <w:numPr>
          <w:ilvl w:val="2"/>
          <w:numId w:val="7"/>
        </w:numPr>
        <w:shd w:val="clear" w:color="auto" w:fill="auto"/>
        <w:tabs>
          <w:tab w:val="left" w:pos="1273" w:leader="none"/>
        </w:tabs>
        <w:spacing w:before="0" w:after="0"/>
        <w:ind w:left="20" w:right="80" w:firstLine="480"/>
        <w:rPr/>
      </w:pPr>
      <w:r>
        <w:rPr/>
        <w:t>До применения взыскания от нарушителя трудовой дисциплины должно быть затребовано объяснение в письменной форме. В случае отказа работника дать указанное объяснение составляется соответствующий акт.</w:t>
      </w:r>
    </w:p>
    <w:p>
      <w:pPr>
        <w:pStyle w:val="24"/>
        <w:shd w:val="clear" w:color="auto" w:fill="auto"/>
        <w:spacing w:before="0" w:after="0"/>
        <w:ind w:left="20" w:right="80" w:firstLine="480"/>
        <w:rPr/>
      </w:pPr>
      <w:r>
        <w:rPr/>
        <w:t>Отказ работника дать объяснение не может служить препятствием для применения взыскания.</w:t>
      </w:r>
    </w:p>
    <w:p>
      <w:pPr>
        <w:pStyle w:val="24"/>
        <w:numPr>
          <w:ilvl w:val="2"/>
          <w:numId w:val="7"/>
        </w:numPr>
        <w:shd w:val="clear" w:color="auto" w:fill="auto"/>
        <w:tabs>
          <w:tab w:val="left" w:pos="1302" w:leader="none"/>
        </w:tabs>
        <w:spacing w:before="0" w:after="0"/>
        <w:ind w:left="20" w:right="80" w:firstLine="480"/>
        <w:rPr/>
      </w:pPr>
      <w:r>
        <w:rPr/>
        <w:t>Дисциплинарное взыскание применяется непосредственно за обнаружением проступка, но не позднее 1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pPr>
        <w:pStyle w:val="24"/>
        <w:numPr>
          <w:ilvl w:val="2"/>
          <w:numId w:val="7"/>
        </w:numPr>
        <w:shd w:val="clear" w:color="auto" w:fill="auto"/>
        <w:tabs>
          <w:tab w:val="left" w:pos="1258" w:leader="none"/>
        </w:tabs>
        <w:spacing w:before="0" w:after="0"/>
        <w:ind w:left="20" w:right="80" w:firstLine="480"/>
        <w:rPr/>
      </w:pPr>
      <w:r>
        <w:rPr/>
        <w:t>Дисциплинарное взыскание не может быть применено позднее 6 месяцев со дня совершения проступка. В указанные сроки не включается время производства по уголовному делу.</w:t>
      </w:r>
    </w:p>
    <w:p>
      <w:pPr>
        <w:pStyle w:val="24"/>
        <w:numPr>
          <w:ilvl w:val="2"/>
          <w:numId w:val="7"/>
        </w:numPr>
        <w:shd w:val="clear" w:color="auto" w:fill="auto"/>
        <w:tabs>
          <w:tab w:val="left" w:pos="1306" w:leader="none"/>
        </w:tabs>
        <w:spacing w:before="0" w:after="0"/>
        <w:ind w:left="20" w:right="80" w:firstLine="480"/>
        <w:rPr/>
      </w:pPr>
      <w:r>
        <w:rPr/>
        <w:t>За каждый дисциплинарный проступок может быть применено только одно дисциплинарное взыскание.</w:t>
      </w:r>
    </w:p>
    <w:p>
      <w:pPr>
        <w:pStyle w:val="24"/>
        <w:numPr>
          <w:ilvl w:val="2"/>
          <w:numId w:val="7"/>
        </w:numPr>
        <w:shd w:val="clear" w:color="auto" w:fill="auto"/>
        <w:tabs>
          <w:tab w:val="left" w:pos="1306" w:leader="none"/>
        </w:tabs>
        <w:spacing w:before="0" w:after="0"/>
        <w:ind w:left="20" w:right="340" w:firstLine="440"/>
        <w:rPr/>
      </w:pPr>
      <w:r>
        <w:rPr/>
        <w:t>Приказ работодателя о применении дисциплинарного взыскания с указанием мотивов его применения объявляется работнику, подвергнутому взысканию, под расписку в течение 3 рабочих дней со дня его издания. Приказ в необходимых случаях доводится до сведения работников данного предприятия.</w:t>
      </w:r>
    </w:p>
    <w:p>
      <w:pPr>
        <w:pStyle w:val="24"/>
        <w:numPr>
          <w:ilvl w:val="2"/>
          <w:numId w:val="7"/>
        </w:numPr>
        <w:shd w:val="clear" w:color="auto" w:fill="auto"/>
        <w:tabs>
          <w:tab w:val="left" w:pos="1278" w:leader="none"/>
        </w:tabs>
        <w:spacing w:before="0" w:after="0"/>
        <w:ind w:left="20" w:right="340" w:firstLine="440"/>
        <w:rPr/>
      </w:pPr>
      <w:r>
        <w:rPr/>
        <w:t>При отказе работника от ознакомления с приказом о наказании - составляется соответствующий акт, который приобщается к приказу.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pPr>
        <w:pStyle w:val="24"/>
        <w:numPr>
          <w:ilvl w:val="2"/>
          <w:numId w:val="7"/>
        </w:numPr>
        <w:shd w:val="clear" w:color="auto" w:fill="auto"/>
        <w:tabs>
          <w:tab w:val="left" w:pos="1498" w:leader="none"/>
        </w:tabs>
        <w:spacing w:before="0" w:after="0"/>
        <w:ind w:left="20" w:right="340" w:firstLine="440"/>
        <w:rPr/>
      </w:pPr>
      <w:r>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w:t>
      </w:r>
      <w:r>
        <w:rPr>
          <w:rStyle w:val="11"/>
        </w:rPr>
        <w:t>щи</w:t>
      </w:r>
      <w:r>
        <w:rPr/>
        <w:t>м дисциплинарного взыскания.</w:t>
      </w:r>
    </w:p>
    <w:p>
      <w:pPr>
        <w:pStyle w:val="24"/>
        <w:numPr>
          <w:ilvl w:val="2"/>
          <w:numId w:val="7"/>
        </w:numPr>
        <w:shd w:val="clear" w:color="auto" w:fill="auto"/>
        <w:tabs>
          <w:tab w:val="left" w:pos="1436" w:leader="none"/>
        </w:tabs>
        <w:spacing w:before="0" w:after="380"/>
        <w:ind w:left="20" w:right="340" w:firstLine="440"/>
        <w:rPr/>
      </w:pPr>
      <w:r>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(ч. 2 ст. 194 Трудового Кодекса Российской Федерации).</w:t>
      </w:r>
    </w:p>
    <w:p>
      <w:pPr>
        <w:pStyle w:val="34"/>
        <w:keepNext/>
        <w:keepLines/>
        <w:numPr>
          <w:ilvl w:val="0"/>
          <w:numId w:val="7"/>
        </w:numPr>
        <w:shd w:val="clear" w:color="auto" w:fill="auto"/>
        <w:tabs>
          <w:tab w:val="left" w:pos="360" w:leader="none"/>
        </w:tabs>
        <w:spacing w:lineRule="exact" w:line="270" w:before="0" w:after="322"/>
        <w:ind w:left="720" w:right="140" w:hanging="360"/>
        <w:rPr/>
      </w:pPr>
      <w:bookmarkStart w:id="14" w:name="bookmark15"/>
      <w:bookmarkEnd w:id="14"/>
      <w:r>
        <w:rPr/>
        <w:t>ОПЛАТА ТРУДА</w:t>
      </w:r>
    </w:p>
    <w:p>
      <w:pPr>
        <w:pStyle w:val="24"/>
        <w:numPr>
          <w:ilvl w:val="1"/>
          <w:numId w:val="7"/>
        </w:numPr>
        <w:shd w:val="clear" w:color="auto" w:fill="auto"/>
        <w:tabs>
          <w:tab w:val="left" w:pos="1470" w:leader="none"/>
        </w:tabs>
        <w:spacing w:before="0" w:after="0"/>
        <w:ind w:left="20" w:right="340" w:firstLine="440"/>
        <w:rPr/>
      </w:pPr>
      <w:r>
        <w:rPr/>
        <w:t>Оплата труда работников школы осуществляется в соответствии с Единой тарифной сеткой работников казённых организаций, штатным расписанием и сметой расходов.</w:t>
      </w:r>
    </w:p>
    <w:p>
      <w:pPr>
        <w:pStyle w:val="24"/>
        <w:numPr>
          <w:ilvl w:val="1"/>
          <w:numId w:val="7"/>
        </w:numPr>
        <w:shd w:val="clear" w:color="auto" w:fill="auto"/>
        <w:tabs>
          <w:tab w:val="left" w:pos="1470" w:leader="none"/>
        </w:tabs>
        <w:spacing w:before="0" w:after="0"/>
        <w:ind w:left="20" w:right="340" w:firstLine="440"/>
        <w:rPr/>
      </w:pPr>
      <w:r>
        <w:rPr/>
        <w:t>Оплата труда работников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w:t>
      </w:r>
    </w:p>
    <w:p>
      <w:pPr>
        <w:pStyle w:val="24"/>
        <w:numPr>
          <w:ilvl w:val="1"/>
          <w:numId w:val="7"/>
        </w:numPr>
        <w:shd w:val="clear" w:color="auto" w:fill="auto"/>
        <w:tabs>
          <w:tab w:val="left" w:pos="1455" w:leader="none"/>
        </w:tabs>
        <w:spacing w:before="0" w:after="0"/>
        <w:ind w:left="20" w:right="340" w:firstLine="440"/>
        <w:rPr/>
      </w:pPr>
      <w:r>
        <w:rPr/>
        <w:t>Тарификация на новый учебный год утверждается директором не позднее 5 сентября текущего года на основе предварительной тарификации под роспись не позднее апреля месяца текущего года.</w:t>
      </w:r>
    </w:p>
    <w:p>
      <w:pPr>
        <w:pStyle w:val="24"/>
        <w:numPr>
          <w:ilvl w:val="1"/>
          <w:numId w:val="7"/>
        </w:numPr>
        <w:shd w:val="clear" w:color="auto" w:fill="auto"/>
        <w:tabs>
          <w:tab w:val="left" w:pos="1474" w:leader="none"/>
        </w:tabs>
        <w:spacing w:before="0" w:after="0"/>
        <w:ind w:left="20" w:right="340" w:firstLine="440"/>
        <w:rPr/>
      </w:pPr>
      <w:r>
        <w:rPr/>
        <w:t>Оплата труда работников, привлекаемых к работе в выходные дни и праздничные дни, осуществляется в соответствии с требованиями действующего законодательства.</w:t>
      </w:r>
    </w:p>
    <w:p>
      <w:pPr>
        <w:pStyle w:val="24"/>
        <w:numPr>
          <w:ilvl w:val="1"/>
          <w:numId w:val="7"/>
        </w:numPr>
        <w:shd w:val="clear" w:color="auto" w:fill="auto"/>
        <w:tabs>
          <w:tab w:val="left" w:pos="1455" w:leader="none"/>
        </w:tabs>
        <w:spacing w:before="0" w:after="0"/>
        <w:ind w:left="20" w:right="340" w:firstLine="440"/>
        <w:rPr/>
      </w:pPr>
      <w:r>
        <w:rPr/>
        <w:t>В школе устанавливаются стимулирующие выплаты, доплаты, премирования работников в соответствии с Положением о стимулирующих доплатах, принятом на собрании трудового коллектива.</w:t>
      </w:r>
    </w:p>
    <w:p>
      <w:pPr>
        <w:pStyle w:val="24"/>
        <w:numPr>
          <w:ilvl w:val="1"/>
          <w:numId w:val="7"/>
        </w:numPr>
        <w:shd w:val="clear" w:color="auto" w:fill="auto"/>
        <w:tabs>
          <w:tab w:val="left" w:pos="1460" w:leader="none"/>
        </w:tabs>
        <w:spacing w:before="0" w:after="0"/>
        <w:ind w:left="20" w:right="340" w:firstLine="440"/>
        <w:rPr/>
      </w:pPr>
      <w:r>
        <w:rPr/>
        <w:t>Работникам с условиями труда, отклоняющимися от нормальных условий труда, устанавливаются доплаты в соответствии с действующим законодательством.</w:t>
      </w:r>
    </w:p>
    <w:sectPr>
      <w:headerReference w:type="default" r:id="rId2"/>
      <w:type w:val="nextPage"/>
      <w:pgSz w:w="11906" w:h="16838"/>
      <w:pgMar w:left="435" w:right="411" w:header="0" w:top="731" w:footer="0" w:bottom="51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decimal"/>
      <w:lvlText w:val="%1.%2."/>
      <w:lvlJc w:val="left"/>
      <w:pPr>
        <w:ind w:left="108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bullet"/>
      <w:lvlText w:val="•"/>
      <w:lvlJc w:val="left"/>
      <w:pPr>
        <w:ind w:left="720" w:hanging="36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rFonts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2"/>
      <w:numFmt w:val="decimal"/>
      <w:lvlText w:val="2.%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decimal"/>
      <w:lvlText w:val="2.4.%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lvl w:ilvl="0">
      <w:start w:val="1"/>
      <w:numFmt w:val="decimal"/>
      <w:lvlText w:val="2.11.%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lvl w:ilvl="0">
      <w:start w:val="1"/>
      <w:numFmt w:val="decimal"/>
      <w:lvlText w:val="3.1.%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lvl w:ilvl="0">
      <w:start w:val="3"/>
      <w:numFmt w:val="decimal"/>
      <w:lvlText w:val="%1."/>
      <w:lvlJc w:val="left"/>
      <w:pPr>
        <w:ind w:left="720" w:hanging="360"/>
      </w:pPr>
      <w:rPr>
        <w:smallCaps w:val="false"/>
        <w:caps w:val="false"/>
        <w:dstrike w:val="false"/>
        <w:strike w:val="false"/>
        <w:sz w:val="27"/>
        <w:spacing w:val="0"/>
        <w:i w:val="false"/>
        <w:u w:val="none"/>
        <w:b/>
        <w:szCs w:val="27"/>
        <w:iCs w:val="false"/>
        <w:bCs/>
        <w:w w:val="100"/>
        <w:rFonts w:eastAsia="Times New Roman" w:cs="Times New Roman"/>
        <w:color w:val="000000"/>
        <w:lang w:val="ru-RU"/>
      </w:rPr>
    </w:lvl>
    <w:lvl w:ilvl="1">
      <w:start w:val="1"/>
      <w:numFmt w:val="decimal"/>
      <w:lvlText w:val="%1.%2."/>
      <w:lvlJc w:val="left"/>
      <w:pPr>
        <w:ind w:left="108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2">
      <w:start w:val="1"/>
      <w:numFmt w:val="decimal"/>
      <w:lvlText w:val="%1.%2.%3."/>
      <w:lvlJc w:val="left"/>
      <w:pPr>
        <w:ind w:left="144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lvl w:ilvl="0">
      <w:start w:val="16"/>
      <w:numFmt w:val="decimal"/>
      <w:lvlText w:val="3.1.%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lvl w:ilvl="0">
      <w:start w:val="1"/>
      <w:numFmt w:val="decimal"/>
      <w:lvlText w:val="%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lvl w:ilvl="0">
      <w:start w:val="2"/>
      <w:numFmt w:val="decimal"/>
      <w:lvlText w:val="3.%1"/>
      <w:lvlJc w:val="left"/>
      <w:pPr>
        <w:ind w:left="720" w:hanging="360"/>
      </w:pPr>
      <w:rPr>
        <w:smallCaps w:val="false"/>
        <w:caps w:val="false"/>
        <w:dstrike w:val="false"/>
        <w:strike w:val="false"/>
        <w:sz w:val="27"/>
        <w:spacing w:val="0"/>
        <w:i w:val="false"/>
        <w:u w:val="none"/>
        <w:b/>
        <w:szCs w:val="27"/>
        <w:iCs w:val="false"/>
        <w:bCs/>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lvl w:ilvl="0">
      <w:start w:val="1"/>
      <w:numFmt w:val="decimal"/>
      <w:lvlText w:val="3.2.%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lvl w:ilvl="0">
      <w:start w:val="31"/>
      <w:numFmt w:val="decimal"/>
      <w:lvlText w:val="3.1.%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lvl w:ilvl="0">
      <w:start w:val="1"/>
      <w:numFmt w:val="decimal"/>
      <w:lvlText w:val="%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lvl w:ilvl="0">
      <w:start w:val="3"/>
      <w:numFmt w:val="decimal"/>
      <w:lvlText w:val="%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lvl w:ilvl="0">
      <w:start w:val="2"/>
      <w:numFmt w:val="decimal"/>
      <w:lvlText w:val="6.%1"/>
      <w:lvlJc w:val="left"/>
      <w:pPr>
        <w:ind w:left="720" w:hanging="360"/>
      </w:pPr>
      <w:rPr>
        <w:smallCaps w:val="false"/>
        <w:caps w:val="false"/>
        <w:dstrike w:val="false"/>
        <w:strike w:val="false"/>
        <w:sz w:val="27"/>
        <w:spacing w:val="0"/>
        <w:i w:val="false"/>
        <w:u w:val="none"/>
        <w:b/>
        <w:szCs w:val="27"/>
        <w:iCs w:val="false"/>
        <w:bCs/>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lvl w:ilvl="0">
      <w:start w:val="1"/>
      <w:numFmt w:val="decimal"/>
      <w:lvlText w:val="6.2.%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lvl w:ilvl="0">
      <w:start w:val="2"/>
      <w:numFmt w:val="decimal"/>
      <w:lvlText w:val="7.2.%1"/>
      <w:lvlJc w:val="left"/>
      <w:pPr>
        <w:ind w:left="720" w:hanging="360"/>
      </w:pPr>
      <w:rPr>
        <w:smallCaps w:val="false"/>
        <w:caps w:val="false"/>
        <w:dstrike w:val="false"/>
        <w:strike w:val="false"/>
        <w:sz w:val="27"/>
        <w:spacing w:val="0"/>
        <w:i w:val="false"/>
        <w:u w:val="none"/>
        <w:b w:val="false"/>
        <w:szCs w:val="27"/>
        <w:iCs w:val="false"/>
        <w:bCs w:val="false"/>
        <w:w w:val="100"/>
        <w:rFonts w:eastAsia="Times New Roman"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lvl w:ilvl="0">
      <w:start w:val="1"/>
      <w:numFmt w:val="bullet"/>
      <w:lvlText w:val="*"/>
      <w:lvlJc w:val="left"/>
      <w:pPr>
        <w:ind w:left="720" w:hanging="360"/>
      </w:pPr>
      <w:rPr>
        <w:rFonts w:ascii="Times New Roman" w:hAnsi="Times New Roman" w:cs="Times New Roman" w:hint="default"/>
        <w:smallCaps w:val="false"/>
        <w:caps w:val="false"/>
        <w:dstrike w:val="false"/>
        <w:strike w:val="false"/>
        <w:sz w:val="27"/>
        <w:spacing w:val="0"/>
        <w:i w:val="false"/>
        <w:u w:val="none"/>
        <w:b w:val="false"/>
        <w:szCs w:val="27"/>
        <w:iCs w:val="false"/>
        <w:bCs w:val="false"/>
        <w:w w:val="100"/>
        <w:rFonts w:cs="Times New Roman"/>
        <w:color w:val="000000"/>
        <w:lang w:val="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3"/>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ourier New" w:hAnsi="Courier New" w:eastAsia="Courier New" w:cs="Courier New"/>
      <w:color w:val="00000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Pr>
      <w:color w:val="0066CC"/>
      <w:u w:val="single"/>
    </w:rPr>
  </w:style>
  <w:style w:type="character" w:styleId="2" w:customStyle="1">
    <w:name w:val="Заголовок №2_"/>
    <w:basedOn w:val="DefaultParagraphFont"/>
    <w:link w:val="20"/>
    <w:qFormat/>
    <w:rPr>
      <w:rFonts w:ascii="Times New Roman" w:hAnsi="Times New Roman" w:eastAsia="Times New Roman" w:cs="Times New Roman"/>
      <w:b/>
      <w:bCs/>
      <w:i w:val="false"/>
      <w:iCs w:val="false"/>
      <w:caps w:val="false"/>
      <w:smallCaps w:val="false"/>
      <w:strike w:val="false"/>
      <w:dstrike w:val="false"/>
      <w:sz w:val="32"/>
      <w:szCs w:val="32"/>
      <w:u w:val="none"/>
    </w:rPr>
  </w:style>
  <w:style w:type="character" w:styleId="21" w:customStyle="1">
    <w:name w:val="Основной текст (2)_"/>
    <w:basedOn w:val="DefaultParagraphFont"/>
    <w:link w:val="22"/>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1" w:customStyle="1">
    <w:name w:val="Заголовок №1_"/>
    <w:basedOn w:val="DefaultParagraphFont"/>
    <w:link w:val="10"/>
    <w:qFormat/>
    <w:rPr>
      <w:rFonts w:ascii="Times New Roman" w:hAnsi="Times New Roman" w:eastAsia="Times New Roman" w:cs="Times New Roman"/>
      <w:b/>
      <w:bCs/>
      <w:i w:val="false"/>
      <w:iCs w:val="false"/>
      <w:caps w:val="false"/>
      <w:smallCaps w:val="false"/>
      <w:strike w:val="false"/>
      <w:dstrike w:val="false"/>
      <w:sz w:val="35"/>
      <w:szCs w:val="35"/>
      <w:u w:val="none"/>
    </w:rPr>
  </w:style>
  <w:style w:type="character" w:styleId="3" w:customStyle="1">
    <w:name w:val="Основной текст (3)_"/>
    <w:basedOn w:val="DefaultParagraphFont"/>
    <w:link w:val="30"/>
    <w:qFormat/>
    <w:rPr>
      <w:rFonts w:ascii="Times New Roman" w:hAnsi="Times New Roman" w:eastAsia="Times New Roman" w:cs="Times New Roman"/>
      <w:b/>
      <w:bCs/>
      <w:i w:val="false"/>
      <w:iCs w:val="false"/>
      <w:caps w:val="false"/>
      <w:smallCaps w:val="false"/>
      <w:strike w:val="false"/>
      <w:dstrike w:val="false"/>
      <w:sz w:val="55"/>
      <w:szCs w:val="55"/>
      <w:u w:val="none"/>
    </w:rPr>
  </w:style>
  <w:style w:type="character" w:styleId="4" w:customStyle="1">
    <w:name w:val="Основной текст (4)_"/>
    <w:basedOn w:val="DefaultParagraphFont"/>
    <w:link w:val="40"/>
    <w:qFormat/>
    <w:rPr>
      <w:rFonts w:ascii="Times New Roman" w:hAnsi="Times New Roman" w:eastAsia="Times New Roman" w:cs="Times New Roman"/>
      <w:b/>
      <w:bCs/>
      <w:i w:val="false"/>
      <w:iCs w:val="false"/>
      <w:caps w:val="false"/>
      <w:smallCaps w:val="false"/>
      <w:strike w:val="false"/>
      <w:dstrike w:val="false"/>
      <w:sz w:val="27"/>
      <w:szCs w:val="27"/>
      <w:u w:val="none"/>
    </w:rPr>
  </w:style>
  <w:style w:type="character" w:styleId="Style15" w:customStyle="1">
    <w:name w:val="Основной текст_"/>
    <w:basedOn w:val="DefaultParagraphFont"/>
    <w:link w:val="23"/>
    <w:qFormat/>
    <w:rPr>
      <w:rFonts w:ascii="Times New Roman" w:hAnsi="Times New Roman" w:eastAsia="Times New Roman" w:cs="Times New Roman"/>
      <w:b w:val="false"/>
      <w:bCs w:val="false"/>
      <w:i w:val="false"/>
      <w:iCs w:val="false"/>
      <w:caps w:val="false"/>
      <w:smallCaps w:val="false"/>
      <w:strike w:val="false"/>
      <w:dstrike w:val="false"/>
      <w:sz w:val="27"/>
      <w:szCs w:val="27"/>
      <w:u w:val="none"/>
    </w:rPr>
  </w:style>
  <w:style w:type="character" w:styleId="31" w:customStyle="1">
    <w:name w:val="Заголовок №3_"/>
    <w:basedOn w:val="DefaultParagraphFont"/>
    <w:link w:val="32"/>
    <w:qFormat/>
    <w:rPr>
      <w:rFonts w:ascii="Times New Roman" w:hAnsi="Times New Roman" w:eastAsia="Times New Roman" w:cs="Times New Roman"/>
      <w:b/>
      <w:bCs/>
      <w:i w:val="false"/>
      <w:iCs w:val="false"/>
      <w:caps w:val="false"/>
      <w:smallCaps w:val="false"/>
      <w:strike w:val="false"/>
      <w:dstrike w:val="false"/>
      <w:sz w:val="27"/>
      <w:szCs w:val="27"/>
      <w:u w:val="none"/>
    </w:rPr>
  </w:style>
  <w:style w:type="character" w:styleId="Style16" w:customStyle="1">
    <w:name w:val="Основной текст + Полужирный"/>
    <w:basedOn w:val="Style15"/>
    <w:qFormat/>
    <w:rPr>
      <w:rFonts w:ascii="Times New Roman" w:hAnsi="Times New Roman" w:eastAsia="Times New Roman" w:cs="Times New Roman"/>
      <w:b/>
      <w:bCs/>
      <w:i w:val="false"/>
      <w:iCs w:val="false"/>
      <w:caps w:val="false"/>
      <w:smallCaps w:val="false"/>
      <w:strike w:val="false"/>
      <w:dstrike w:val="false"/>
      <w:color w:val="000000"/>
      <w:spacing w:val="0"/>
      <w:w w:val="100"/>
      <w:sz w:val="27"/>
      <w:szCs w:val="27"/>
      <w:u w:val="none"/>
      <w:lang w:val="ru-RU"/>
    </w:rPr>
  </w:style>
  <w:style w:type="character" w:styleId="11" w:customStyle="1">
    <w:name w:val="Основной текст1"/>
    <w:basedOn w:val="Style15"/>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7"/>
      <w:szCs w:val="27"/>
      <w:u w:val="single"/>
      <w:lang w:val="ru-RU"/>
    </w:rPr>
  </w:style>
  <w:style w:type="character" w:styleId="Style17" w:customStyle="1">
    <w:name w:val="Колонтитул_"/>
    <w:basedOn w:val="DefaultParagraphFont"/>
    <w:link w:val="a7"/>
    <w:qFormat/>
    <w:rPr>
      <w:rFonts w:ascii="Times New Roman" w:hAnsi="Times New Roman" w:eastAsia="Times New Roman" w:cs="Times New Roman"/>
      <w:b w:val="false"/>
      <w:bCs w:val="false"/>
      <w:i w:val="false"/>
      <w:iCs w:val="false"/>
      <w:caps w:val="false"/>
      <w:smallCaps w:val="false"/>
      <w:strike w:val="false"/>
      <w:dstrike w:val="false"/>
      <w:spacing w:val="-10"/>
      <w:sz w:val="27"/>
      <w:szCs w:val="27"/>
      <w:u w:val="none"/>
    </w:rPr>
  </w:style>
  <w:style w:type="character" w:styleId="Style18" w:customStyle="1">
    <w:name w:val="Колонтитул"/>
    <w:basedOn w:val="Style17"/>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27"/>
      <w:szCs w:val="27"/>
      <w:u w:val="none"/>
      <w:lang w:val="ru-RU"/>
    </w:rPr>
  </w:style>
  <w:style w:type="character" w:styleId="41" w:customStyle="1">
    <w:name w:val="Основной текст (4)"/>
    <w:basedOn w:val="4"/>
    <w:qFormat/>
    <w:rPr>
      <w:rFonts w:ascii="Times New Roman" w:hAnsi="Times New Roman" w:eastAsia="Times New Roman" w:cs="Times New Roman"/>
      <w:b/>
      <w:bCs/>
      <w:i w:val="false"/>
      <w:iCs w:val="false"/>
      <w:caps w:val="false"/>
      <w:smallCaps w:val="false"/>
      <w:strike w:val="false"/>
      <w:dstrike w:val="false"/>
      <w:color w:val="000000"/>
      <w:spacing w:val="0"/>
      <w:w w:val="100"/>
      <w:sz w:val="27"/>
      <w:szCs w:val="27"/>
      <w:u w:val="single"/>
      <w:lang w:val="ru-RU"/>
    </w:rPr>
  </w:style>
  <w:style w:type="character" w:styleId="32" w:customStyle="1">
    <w:name w:val="Заголовок №3"/>
    <w:basedOn w:val="31"/>
    <w:qFormat/>
    <w:rPr>
      <w:rFonts w:ascii="Times New Roman" w:hAnsi="Times New Roman" w:eastAsia="Times New Roman" w:cs="Times New Roman"/>
      <w:b/>
      <w:bCs/>
      <w:i w:val="false"/>
      <w:iCs w:val="false"/>
      <w:caps w:val="false"/>
      <w:smallCaps w:val="false"/>
      <w:strike w:val="false"/>
      <w:dstrike w:val="false"/>
      <w:color w:val="000000"/>
      <w:spacing w:val="0"/>
      <w:w w:val="100"/>
      <w:sz w:val="27"/>
      <w:szCs w:val="27"/>
      <w:u w:val="single"/>
      <w:lang w:val="ru-RU"/>
    </w:rPr>
  </w:style>
  <w:style w:type="character" w:styleId="Style19" w:customStyle="1">
    <w:name w:val="Верхний колонтитул Знак"/>
    <w:basedOn w:val="DefaultParagraphFont"/>
    <w:link w:val="a9"/>
    <w:uiPriority w:val="99"/>
    <w:qFormat/>
    <w:rsid w:val="00617db0"/>
    <w:rPr>
      <w:color w:val="000000"/>
    </w:rPr>
  </w:style>
  <w:style w:type="character" w:styleId="Style20" w:customStyle="1">
    <w:name w:val="Нижний колонтитул Знак"/>
    <w:basedOn w:val="DefaultParagraphFont"/>
    <w:link w:val="ab"/>
    <w:uiPriority w:val="99"/>
    <w:qFormat/>
    <w:rsid w:val="00617db0"/>
    <w:rPr>
      <w:color w:val="000000"/>
    </w:rPr>
  </w:style>
  <w:style w:type="character" w:styleId="Style21" w:customStyle="1">
    <w:name w:val="Текст выноски Знак"/>
    <w:basedOn w:val="DefaultParagraphFont"/>
    <w:link w:val="ad"/>
    <w:uiPriority w:val="99"/>
    <w:semiHidden/>
    <w:qFormat/>
    <w:rsid w:val="002b2708"/>
    <w:rPr>
      <w:rFonts w:ascii="Tahoma" w:hAnsi="Tahoma" w:cs="Tahoma"/>
      <w:color w:val="000000"/>
      <w:sz w:val="16"/>
      <w:szCs w:val="16"/>
    </w:rPr>
  </w:style>
  <w:style w:type="character" w:styleId="ListLabel1">
    <w:name w:val="ListLabel 1"/>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2">
    <w:name w:val="ListLabel 2"/>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3">
    <w:name w:val="ListLabel 3"/>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4">
    <w:name w:val="ListLabel 4"/>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5">
    <w:name w:val="ListLabel 5"/>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6">
    <w:name w:val="ListLabel 6"/>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7">
    <w:name w:val="ListLabel 7"/>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8">
    <w:name w:val="ListLabel 8"/>
    <w:qFormat/>
    <w:rPr>
      <w:rFonts w:eastAsia="Times New Roman" w:cs="Times New Roman"/>
      <w:b/>
      <w:bCs/>
      <w:i w:val="false"/>
      <w:iCs w:val="false"/>
      <w:caps w:val="false"/>
      <w:smallCaps w:val="false"/>
      <w:strike w:val="false"/>
      <w:dstrike w:val="false"/>
      <w:color w:val="000000"/>
      <w:spacing w:val="0"/>
      <w:w w:val="100"/>
      <w:sz w:val="27"/>
      <w:szCs w:val="27"/>
      <w:u w:val="none"/>
      <w:lang w:val="ru-RU"/>
    </w:rPr>
  </w:style>
  <w:style w:type="character" w:styleId="ListLabel9">
    <w:name w:val="ListLabel 9"/>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0">
    <w:name w:val="ListLabel 10"/>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1">
    <w:name w:val="ListLabel 11"/>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2">
    <w:name w:val="ListLabel 12"/>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3">
    <w:name w:val="ListLabel 13"/>
    <w:qFormat/>
    <w:rPr>
      <w:rFonts w:eastAsia="Times New Roman" w:cs="Times New Roman"/>
      <w:b/>
      <w:bCs/>
      <w:i w:val="false"/>
      <w:iCs w:val="false"/>
      <w:caps w:val="false"/>
      <w:smallCaps w:val="false"/>
      <w:strike w:val="false"/>
      <w:dstrike w:val="false"/>
      <w:color w:val="000000"/>
      <w:spacing w:val="0"/>
      <w:w w:val="100"/>
      <w:sz w:val="27"/>
      <w:szCs w:val="27"/>
      <w:u w:val="none"/>
      <w:lang w:val="ru-RU"/>
    </w:rPr>
  </w:style>
  <w:style w:type="character" w:styleId="ListLabel14">
    <w:name w:val="ListLabel 14"/>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5">
    <w:name w:val="ListLabel 15"/>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6">
    <w:name w:val="ListLabel 16"/>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7">
    <w:name w:val="ListLabel 17"/>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18">
    <w:name w:val="ListLabel 18"/>
    <w:qFormat/>
    <w:rPr>
      <w:rFonts w:eastAsia="Times New Roman" w:cs="Times New Roman"/>
      <w:b/>
      <w:bCs/>
      <w:i w:val="false"/>
      <w:iCs w:val="false"/>
      <w:caps w:val="false"/>
      <w:smallCaps w:val="false"/>
      <w:strike w:val="false"/>
      <w:dstrike w:val="false"/>
      <w:color w:val="000000"/>
      <w:spacing w:val="0"/>
      <w:w w:val="100"/>
      <w:sz w:val="27"/>
      <w:szCs w:val="27"/>
      <w:u w:val="none"/>
      <w:lang w:val="ru-RU"/>
    </w:rPr>
  </w:style>
  <w:style w:type="character" w:styleId="ListLabel19">
    <w:name w:val="ListLabel 19"/>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20">
    <w:name w:val="ListLabel 20"/>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character" w:styleId="ListLabel21">
    <w:name w:val="ListLabel 21"/>
    <w:qFormat/>
    <w:rPr>
      <w:rFonts w:eastAsia="Times New Roman" w:cs="Times New Roman"/>
      <w:b w:val="false"/>
      <w:bCs w:val="false"/>
      <w:i w:val="false"/>
      <w:iCs w:val="false"/>
      <w:caps w:val="false"/>
      <w:smallCaps w:val="false"/>
      <w:strike w:val="false"/>
      <w:dstrike w:val="false"/>
      <w:color w:val="000000"/>
      <w:spacing w:val="0"/>
      <w:w w:val="100"/>
      <w:sz w:val="27"/>
      <w:szCs w:val="27"/>
      <w:u w:val="none"/>
      <w:lang w:val="ru-RU"/>
    </w:rPr>
  </w:style>
  <w:style w:type="paragraph" w:styleId="Style22">
    <w:name w:val="Заголовок"/>
    <w:basedOn w:val="Normal"/>
    <w:next w:val="Style23"/>
    <w:qFormat/>
    <w:pPr>
      <w:keepNext/>
      <w:spacing w:before="240" w:after="120"/>
    </w:pPr>
    <w:rPr>
      <w:rFonts w:ascii="Liberation Sans" w:hAnsi="Liberation Sans" w:eastAsia="WenQuanYi Micro Hei" w:cs="Lohit Devanagari"/>
      <w:sz w:val="28"/>
      <w:szCs w:val="28"/>
    </w:rPr>
  </w:style>
  <w:style w:type="paragraph" w:styleId="Style23">
    <w:name w:val="Body Text"/>
    <w:basedOn w:val="Normal"/>
    <w:pPr>
      <w:spacing w:lineRule="auto" w:line="288" w:before="0" w:after="140"/>
    </w:pPr>
    <w:rPr/>
  </w:style>
  <w:style w:type="paragraph" w:styleId="Style24">
    <w:name w:val="List"/>
    <w:basedOn w:val="Style23"/>
    <w:pPr/>
    <w:rPr>
      <w:rFonts w:cs="Lohit Devanagari"/>
    </w:rPr>
  </w:style>
  <w:style w:type="paragraph" w:styleId="Style25">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22" w:customStyle="1">
    <w:name w:val="Заголовок №2"/>
    <w:basedOn w:val="Normal"/>
    <w:link w:val="2"/>
    <w:qFormat/>
    <w:pPr>
      <w:shd w:val="clear" w:color="auto" w:fill="FFFFFF"/>
      <w:spacing w:lineRule="exact" w:line="370"/>
      <w:jc w:val="center"/>
      <w:outlineLvl w:val="1"/>
    </w:pPr>
    <w:rPr>
      <w:rFonts w:ascii="Times New Roman" w:hAnsi="Times New Roman" w:eastAsia="Times New Roman" w:cs="Times New Roman"/>
      <w:b/>
      <w:bCs/>
      <w:sz w:val="32"/>
      <w:szCs w:val="32"/>
    </w:rPr>
  </w:style>
  <w:style w:type="paragraph" w:styleId="23" w:customStyle="1">
    <w:name w:val="Основной текст (2)"/>
    <w:basedOn w:val="Normal"/>
    <w:link w:val="21"/>
    <w:qFormat/>
    <w:pPr>
      <w:shd w:val="clear" w:color="auto" w:fill="FFFFFF"/>
      <w:spacing w:lineRule="auto" w:before="0" w:after="60"/>
      <w:jc w:val="center"/>
    </w:pPr>
    <w:rPr>
      <w:rFonts w:ascii="Times New Roman" w:hAnsi="Times New Roman" w:eastAsia="Times New Roman" w:cs="Times New Roman"/>
      <w:b/>
      <w:bCs/>
      <w:sz w:val="21"/>
      <w:szCs w:val="21"/>
    </w:rPr>
  </w:style>
  <w:style w:type="paragraph" w:styleId="12" w:customStyle="1">
    <w:name w:val="Заголовок №1"/>
    <w:basedOn w:val="Normal"/>
    <w:link w:val="1"/>
    <w:qFormat/>
    <w:pPr>
      <w:shd w:val="clear" w:color="auto" w:fill="FFFFFF"/>
      <w:spacing w:lineRule="auto" w:before="60" w:after="60"/>
      <w:jc w:val="center"/>
      <w:outlineLvl w:val="0"/>
    </w:pPr>
    <w:rPr>
      <w:rFonts w:ascii="Times New Roman" w:hAnsi="Times New Roman" w:eastAsia="Times New Roman" w:cs="Times New Roman"/>
      <w:b/>
      <w:bCs/>
      <w:sz w:val="35"/>
      <w:szCs w:val="35"/>
    </w:rPr>
  </w:style>
  <w:style w:type="paragraph" w:styleId="33" w:customStyle="1">
    <w:name w:val="Основной текст (3)"/>
    <w:basedOn w:val="Normal"/>
    <w:link w:val="3"/>
    <w:qFormat/>
    <w:pPr>
      <w:shd w:val="clear" w:color="auto" w:fill="FFFFFF"/>
      <w:spacing w:lineRule="auto" w:before="3840" w:after="840"/>
      <w:jc w:val="center"/>
    </w:pPr>
    <w:rPr>
      <w:rFonts w:ascii="Times New Roman" w:hAnsi="Times New Roman" w:eastAsia="Times New Roman" w:cs="Times New Roman"/>
      <w:b/>
      <w:bCs/>
      <w:sz w:val="55"/>
      <w:szCs w:val="55"/>
    </w:rPr>
  </w:style>
  <w:style w:type="paragraph" w:styleId="42" w:customStyle="1">
    <w:name w:val="Основной текст (4)"/>
    <w:basedOn w:val="Normal"/>
    <w:link w:val="4"/>
    <w:qFormat/>
    <w:pPr>
      <w:shd w:val="clear" w:color="auto" w:fill="FFFFFF"/>
      <w:spacing w:lineRule="exact" w:line="638" w:before="4620" w:after="0"/>
      <w:jc w:val="center"/>
    </w:pPr>
    <w:rPr>
      <w:rFonts w:ascii="Times New Roman" w:hAnsi="Times New Roman" w:eastAsia="Times New Roman" w:cs="Times New Roman"/>
      <w:b/>
      <w:bCs/>
      <w:sz w:val="27"/>
      <w:szCs w:val="27"/>
    </w:rPr>
  </w:style>
  <w:style w:type="paragraph" w:styleId="24" w:customStyle="1">
    <w:name w:val="Основной текст2"/>
    <w:basedOn w:val="Normal"/>
    <w:link w:val="a4"/>
    <w:qFormat/>
    <w:pPr>
      <w:shd w:val="clear" w:color="auto" w:fill="FFFFFF"/>
      <w:spacing w:lineRule="exact" w:line="370" w:before="480" w:after="0"/>
      <w:ind w:hanging="400"/>
      <w:jc w:val="both"/>
    </w:pPr>
    <w:rPr>
      <w:rFonts w:ascii="Times New Roman" w:hAnsi="Times New Roman" w:eastAsia="Times New Roman" w:cs="Times New Roman"/>
      <w:sz w:val="27"/>
      <w:szCs w:val="27"/>
    </w:rPr>
  </w:style>
  <w:style w:type="paragraph" w:styleId="34" w:customStyle="1">
    <w:name w:val="Заголовок №3"/>
    <w:basedOn w:val="Normal"/>
    <w:link w:val="31"/>
    <w:qFormat/>
    <w:pPr>
      <w:shd w:val="clear" w:color="auto" w:fill="FFFFFF"/>
      <w:spacing w:lineRule="auto" w:before="0" w:after="480"/>
      <w:jc w:val="center"/>
      <w:outlineLvl w:val="2"/>
    </w:pPr>
    <w:rPr>
      <w:rFonts w:ascii="Times New Roman" w:hAnsi="Times New Roman" w:eastAsia="Times New Roman" w:cs="Times New Roman"/>
      <w:b/>
      <w:bCs/>
      <w:sz w:val="27"/>
      <w:szCs w:val="27"/>
    </w:rPr>
  </w:style>
  <w:style w:type="paragraph" w:styleId="Style27" w:customStyle="1">
    <w:name w:val="Колонтитул"/>
    <w:basedOn w:val="Normal"/>
    <w:link w:val="a6"/>
    <w:qFormat/>
    <w:pPr>
      <w:shd w:val="clear" w:color="auto" w:fill="FFFFFF"/>
      <w:spacing w:lineRule="auto"/>
    </w:pPr>
    <w:rPr>
      <w:rFonts w:ascii="Times New Roman" w:hAnsi="Times New Roman" w:eastAsia="Times New Roman" w:cs="Times New Roman"/>
      <w:spacing w:val="-10"/>
      <w:sz w:val="27"/>
      <w:szCs w:val="27"/>
    </w:rPr>
  </w:style>
  <w:style w:type="paragraph" w:styleId="Style28">
    <w:name w:val="Header"/>
    <w:basedOn w:val="Normal"/>
    <w:link w:val="aa"/>
    <w:uiPriority w:val="99"/>
    <w:unhideWhenUsed/>
    <w:rsid w:val="00617db0"/>
    <w:pPr>
      <w:tabs>
        <w:tab w:val="center" w:pos="4677" w:leader="none"/>
        <w:tab w:val="right" w:pos="9355" w:leader="none"/>
      </w:tabs>
    </w:pPr>
    <w:rPr/>
  </w:style>
  <w:style w:type="paragraph" w:styleId="Style29">
    <w:name w:val="Footer"/>
    <w:basedOn w:val="Normal"/>
    <w:link w:val="ac"/>
    <w:uiPriority w:val="99"/>
    <w:unhideWhenUsed/>
    <w:rsid w:val="00617db0"/>
    <w:pPr>
      <w:tabs>
        <w:tab w:val="center" w:pos="4677" w:leader="none"/>
        <w:tab w:val="right" w:pos="9355" w:leader="none"/>
      </w:tabs>
    </w:pPr>
    <w:rPr/>
  </w:style>
  <w:style w:type="paragraph" w:styleId="BalloonText">
    <w:name w:val="Balloon Text"/>
    <w:basedOn w:val="Normal"/>
    <w:link w:val="ae"/>
    <w:uiPriority w:val="99"/>
    <w:semiHidden/>
    <w:unhideWhenUsed/>
    <w:qFormat/>
    <w:rsid w:val="002b2708"/>
    <w:pPr/>
    <w:rPr>
      <w:rFonts w:ascii="Tahoma" w:hAnsi="Tahoma" w:cs="Tahoma"/>
      <w:sz w:val="16"/>
      <w:szCs w:val="16"/>
    </w:rPr>
  </w:style>
  <w:style w:type="paragraph" w:styleId="Style3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Application>LibreOffice/5.1.2.2$Linux_X86_64 LibreOffice_project/10m0$Build-2</Application>
  <Pages>17</Pages>
  <Words>6028</Words>
  <CharactersWithSpaces>34363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2015-10-01T05:29:00Z</dcterms:created>
  <dc:creator>Пользователь</dc:creator>
  <dc:description/>
  <dc:language>ru-RU</dc:language>
  <cp:lastModifiedBy/>
  <cp:lastPrinted>2015-10-21T10:07:00Z</cp:lastPrinted>
  <dcterms:modified xsi:type="dcterms:W3CDTF">2017-12-06T08:24:30Z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